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4DA19516" w14:textId="77777777" w:rsidR="007A62C3" w:rsidRPr="00666170" w:rsidRDefault="007A62C3" w:rsidP="007A62C3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4C5812">
      <w:pPr>
        <w:spacing w:before="240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46B5D72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>
        <w:rPr>
          <w:b/>
          <w:bCs/>
          <w:sz w:val="40"/>
        </w:rPr>
        <w:t>O</w:t>
      </w:r>
    </w:p>
    <w:p w14:paraId="7B04B5E1" w14:textId="71785FB0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302F3107" w14:textId="77777777" w:rsidR="007A62C3" w:rsidRPr="000976C3" w:rsidRDefault="007A62C3" w:rsidP="007A62C3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DB62C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DB62C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248C8F7" w14:textId="6E0BC8FA" w:rsidR="000A6746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0259112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1-1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、台灣高齡化趨勢圖</w:t>
        </w:r>
        <w:r w:rsidR="000A6746" w:rsidRPr="00B01DBA">
          <w:rPr>
            <w:rStyle w:val="af0"/>
            <w:noProof/>
          </w:rPr>
          <w:t>(</w:t>
        </w:r>
        <w:r w:rsidR="000A6746" w:rsidRPr="00B01DBA">
          <w:rPr>
            <w:rStyle w:val="af0"/>
            <w:rFonts w:hint="eastAsia"/>
            <w:noProof/>
          </w:rPr>
          <w:t>國家發展委員會</w:t>
        </w:r>
        <w:r w:rsidR="000A6746" w:rsidRPr="00B01DBA">
          <w:rPr>
            <w:rStyle w:val="af0"/>
            <w:noProof/>
          </w:rPr>
          <w:t>)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_Toc102591129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</w:t>
        </w:r>
        <w:r w:rsidR="000A6746">
          <w:rPr>
            <w:noProof/>
            <w:webHidden/>
          </w:rPr>
          <w:fldChar w:fldCharType="end"/>
        </w:r>
      </w:hyperlink>
    </w:p>
    <w:p w14:paraId="3D525FA8" w14:textId="2F89AB76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2-2</w:t>
        </w:r>
        <w:r w:rsidR="000A6746" w:rsidRPr="00B01DBA">
          <w:rPr>
            <w:rStyle w:val="af0"/>
            <w:noProof/>
          </w:rPr>
          <w:noBreakHyphen/>
          <w:t>1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5</w:t>
        </w:r>
        <w:r w:rsidR="000A6746">
          <w:rPr>
            <w:noProof/>
            <w:webHidden/>
          </w:rPr>
          <w:fldChar w:fldCharType="end"/>
        </w:r>
      </w:hyperlink>
    </w:p>
    <w:p w14:paraId="1C2C8528" w14:textId="20906960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3-1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、系統架構圖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6</w:t>
        </w:r>
        <w:r w:rsidR="000A6746">
          <w:rPr>
            <w:noProof/>
            <w:webHidden/>
          </w:rPr>
          <w:fldChar w:fldCharType="end"/>
        </w:r>
      </w:hyperlink>
    </w:p>
    <w:p w14:paraId="72FD00D5" w14:textId="2ECCEC4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4-1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、甘特圖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9</w:t>
        </w:r>
        <w:r w:rsidR="000A6746">
          <w:rPr>
            <w:noProof/>
            <w:webHidden/>
          </w:rPr>
          <w:fldChar w:fldCharType="end"/>
        </w:r>
      </w:hyperlink>
    </w:p>
    <w:p w14:paraId="6F15D925" w14:textId="276182AA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5-2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、使用個案圖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12</w:t>
        </w:r>
        <w:r w:rsidR="000A6746">
          <w:rPr>
            <w:noProof/>
            <w:webHidden/>
          </w:rPr>
          <w:fldChar w:fldCharType="end"/>
        </w:r>
      </w:hyperlink>
    </w:p>
    <w:p w14:paraId="343864B1" w14:textId="3EAE7EF2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、登入之活動圖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12</w:t>
        </w:r>
        <w:r w:rsidR="000A6746">
          <w:rPr>
            <w:noProof/>
            <w:webHidden/>
          </w:rPr>
          <w:fldChar w:fldCharType="end"/>
        </w:r>
      </w:hyperlink>
    </w:p>
    <w:p w14:paraId="727BA4B4" w14:textId="35D34C22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2</w:t>
        </w:r>
        <w:r w:rsidR="000A6746" w:rsidRPr="00B01DBA">
          <w:rPr>
            <w:rStyle w:val="af0"/>
            <w:rFonts w:hint="eastAsia"/>
            <w:noProof/>
          </w:rPr>
          <w:t>、註冊之活動圖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13</w:t>
        </w:r>
        <w:r w:rsidR="000A6746">
          <w:rPr>
            <w:noProof/>
            <w:webHidden/>
          </w:rPr>
          <w:fldChar w:fldCharType="end"/>
        </w:r>
      </w:hyperlink>
    </w:p>
    <w:p w14:paraId="0C6A7565" w14:textId="5407966E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3</w:t>
        </w:r>
        <w:r w:rsidR="000A6746" w:rsidRPr="00B01DBA">
          <w:rPr>
            <w:rStyle w:val="af0"/>
            <w:rFonts w:hint="eastAsia"/>
            <w:noProof/>
          </w:rPr>
          <w:t>忘記密碼之活動圖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13</w:t>
        </w:r>
        <w:r w:rsidR="000A6746">
          <w:rPr>
            <w:noProof/>
            <w:webHidden/>
          </w:rPr>
          <w:fldChar w:fldCharType="end"/>
        </w:r>
      </w:hyperlink>
    </w:p>
    <w:p w14:paraId="6B265BA9" w14:textId="1FAA2788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4</w:t>
        </w:r>
        <w:r w:rsidR="000A6746" w:rsidRPr="00B01DBA">
          <w:rPr>
            <w:rStyle w:val="af0"/>
            <w:rFonts w:hint="eastAsia"/>
            <w:noProof/>
          </w:rPr>
          <w:t>、修改密碼之活動圖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14</w:t>
        </w:r>
        <w:r w:rsidR="000A6746">
          <w:rPr>
            <w:noProof/>
            <w:webHidden/>
          </w:rPr>
          <w:fldChar w:fldCharType="end"/>
        </w:r>
      </w:hyperlink>
    </w:p>
    <w:p w14:paraId="39975689" w14:textId="3C040CB6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5</w:t>
        </w:r>
        <w:r w:rsidR="000A6746" w:rsidRPr="00B01DBA">
          <w:rPr>
            <w:rStyle w:val="af0"/>
            <w:rFonts w:hint="eastAsia"/>
            <w:noProof/>
          </w:rPr>
          <w:t>、更改基本資料之活動圖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15</w:t>
        </w:r>
        <w:r w:rsidR="000A6746">
          <w:rPr>
            <w:noProof/>
            <w:webHidden/>
          </w:rPr>
          <w:fldChar w:fldCharType="end"/>
        </w:r>
      </w:hyperlink>
    </w:p>
    <w:p w14:paraId="7DDF8E39" w14:textId="20544318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6</w:t>
        </w:r>
        <w:r w:rsidR="000A6746" w:rsidRPr="00B01DBA">
          <w:rPr>
            <w:rStyle w:val="af0"/>
            <w:rFonts w:hint="eastAsia"/>
            <w:noProof/>
          </w:rPr>
          <w:t>、肌力測試之活動圖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15</w:t>
        </w:r>
        <w:r w:rsidR="000A6746">
          <w:rPr>
            <w:noProof/>
            <w:webHidden/>
          </w:rPr>
          <w:fldChar w:fldCharType="end"/>
        </w:r>
      </w:hyperlink>
    </w:p>
    <w:p w14:paraId="0460135A" w14:textId="320C9146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7</w:t>
        </w:r>
        <w:r w:rsidR="000A6746" w:rsidRPr="00B01DBA">
          <w:rPr>
            <w:rStyle w:val="af0"/>
            <w:rFonts w:hint="eastAsia"/>
            <w:noProof/>
          </w:rPr>
          <w:t>、肌力訓練之活動圖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16</w:t>
        </w:r>
        <w:r w:rsidR="000A6746">
          <w:rPr>
            <w:noProof/>
            <w:webHidden/>
          </w:rPr>
          <w:fldChar w:fldCharType="end"/>
        </w:r>
      </w:hyperlink>
    </w:p>
    <w:p w14:paraId="74D313DF" w14:textId="04944DD9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8</w:t>
        </w:r>
        <w:r w:rsidR="000A6746" w:rsidRPr="00B01DBA">
          <w:rPr>
            <w:rStyle w:val="af0"/>
            <w:rFonts w:hint="eastAsia"/>
            <w:noProof/>
          </w:rPr>
          <w:t>、視覺辨識運動測試訓練之活動圖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16</w:t>
        </w:r>
        <w:r w:rsidR="000A6746">
          <w:rPr>
            <w:noProof/>
            <w:webHidden/>
          </w:rPr>
          <w:fldChar w:fldCharType="end"/>
        </w:r>
      </w:hyperlink>
    </w:p>
    <w:p w14:paraId="60AE4A58" w14:textId="487B3F3F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9</w:t>
        </w:r>
        <w:r w:rsidR="000A6746" w:rsidRPr="00B01DBA">
          <w:rPr>
            <w:rStyle w:val="af0"/>
            <w:rFonts w:hint="eastAsia"/>
            <w:noProof/>
          </w:rPr>
          <w:t>、檢視測試結果之活動圖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17</w:t>
        </w:r>
        <w:r w:rsidR="000A6746">
          <w:rPr>
            <w:noProof/>
            <w:webHidden/>
          </w:rPr>
          <w:fldChar w:fldCharType="end"/>
        </w:r>
      </w:hyperlink>
    </w:p>
    <w:p w14:paraId="19670762" w14:textId="3B361D51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10</w:t>
        </w:r>
        <w:r w:rsidR="000A6746" w:rsidRPr="00B01DBA">
          <w:rPr>
            <w:rStyle w:val="af0"/>
            <w:rFonts w:hint="eastAsia"/>
            <w:noProof/>
          </w:rPr>
          <w:t>、查看通知之活動圖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17</w:t>
        </w:r>
        <w:r w:rsidR="000A6746">
          <w:rPr>
            <w:noProof/>
            <w:webHidden/>
          </w:rPr>
          <w:fldChar w:fldCharType="end"/>
        </w:r>
      </w:hyperlink>
    </w:p>
    <w:p w14:paraId="20930648" w14:textId="260F8691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11</w:t>
        </w:r>
        <w:r w:rsidR="000A6746" w:rsidRPr="00B01DBA">
          <w:rPr>
            <w:rStyle w:val="af0"/>
            <w:rFonts w:hint="eastAsia"/>
            <w:noProof/>
          </w:rPr>
          <w:t>、檢視運動計畫之活動圖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18</w:t>
        </w:r>
        <w:r w:rsidR="000A6746">
          <w:rPr>
            <w:noProof/>
            <w:webHidden/>
          </w:rPr>
          <w:fldChar w:fldCharType="end"/>
        </w:r>
      </w:hyperlink>
    </w:p>
    <w:p w14:paraId="4364BD2A" w14:textId="3CAA2FDC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12</w:t>
        </w:r>
        <w:r w:rsidR="000A6746" w:rsidRPr="00B01DBA">
          <w:rPr>
            <w:rStyle w:val="af0"/>
            <w:rFonts w:hint="eastAsia"/>
            <w:noProof/>
          </w:rPr>
          <w:t>、檢視分析資料之活動圖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18</w:t>
        </w:r>
        <w:r w:rsidR="000A6746">
          <w:rPr>
            <w:noProof/>
            <w:webHidden/>
          </w:rPr>
          <w:fldChar w:fldCharType="end"/>
        </w:r>
      </w:hyperlink>
    </w:p>
    <w:p w14:paraId="0AB9D944" w14:textId="67FAD3D3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13</w:t>
        </w:r>
        <w:r w:rsidR="000A6746" w:rsidRPr="00B01DBA">
          <w:rPr>
            <w:rStyle w:val="af0"/>
            <w:rFonts w:hint="eastAsia"/>
            <w:noProof/>
          </w:rPr>
          <w:t>、更改運動計畫之活動圖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19</w:t>
        </w:r>
        <w:r w:rsidR="000A6746">
          <w:rPr>
            <w:noProof/>
            <w:webHidden/>
          </w:rPr>
          <w:fldChar w:fldCharType="end"/>
        </w:r>
      </w:hyperlink>
    </w:p>
    <w:p w14:paraId="16D0B37D" w14:textId="1C9D3BBE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14</w:t>
        </w:r>
        <w:r w:rsidR="000A6746" w:rsidRPr="00B01DBA">
          <w:rPr>
            <w:rStyle w:val="af0"/>
            <w:rFonts w:hint="eastAsia"/>
            <w:noProof/>
          </w:rPr>
          <w:t>、自動通知之活動圖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19</w:t>
        </w:r>
        <w:r w:rsidR="000A6746">
          <w:rPr>
            <w:noProof/>
            <w:webHidden/>
          </w:rPr>
          <w:fldChar w:fldCharType="end"/>
        </w:r>
      </w:hyperlink>
    </w:p>
    <w:p w14:paraId="5F827536" w14:textId="56B19C18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15</w:t>
        </w:r>
        <w:r w:rsidR="000A6746" w:rsidRPr="00B01DBA">
          <w:rPr>
            <w:rStyle w:val="af0"/>
            <w:rFonts w:hint="eastAsia"/>
            <w:noProof/>
          </w:rPr>
          <w:t>、建立預設運動目標之活動圖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20</w:t>
        </w:r>
        <w:r w:rsidR="000A6746">
          <w:rPr>
            <w:noProof/>
            <w:webHidden/>
          </w:rPr>
          <w:fldChar w:fldCharType="end"/>
        </w:r>
      </w:hyperlink>
    </w:p>
    <w:p w14:paraId="2AD7784D" w14:textId="5DCED328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16</w:t>
        </w:r>
        <w:r w:rsidR="000A6746" w:rsidRPr="00B01DBA">
          <w:rPr>
            <w:rStyle w:val="af0"/>
            <w:rFonts w:hint="eastAsia"/>
            <w:noProof/>
          </w:rPr>
          <w:t>、分析資料之活動圖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20</w:t>
        </w:r>
        <w:r w:rsidR="000A6746">
          <w:rPr>
            <w:noProof/>
            <w:webHidden/>
          </w:rPr>
          <w:fldChar w:fldCharType="end"/>
        </w:r>
      </w:hyperlink>
    </w:p>
    <w:p w14:paraId="272EFA17" w14:textId="48DCF427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5-4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、分析類別圖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21</w:t>
        </w:r>
        <w:r w:rsidR="000A6746">
          <w:rPr>
            <w:noProof/>
            <w:webHidden/>
          </w:rPr>
          <w:fldChar w:fldCharType="end"/>
        </w:r>
      </w:hyperlink>
    </w:p>
    <w:p w14:paraId="503D0F35" w14:textId="6984DA4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、登入之循序圖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22</w:t>
        </w:r>
        <w:r w:rsidR="000A6746">
          <w:rPr>
            <w:noProof/>
            <w:webHidden/>
          </w:rPr>
          <w:fldChar w:fldCharType="end"/>
        </w:r>
      </w:hyperlink>
    </w:p>
    <w:p w14:paraId="517D4FB3" w14:textId="0951F270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2</w:t>
        </w:r>
        <w:r w:rsidR="000A6746" w:rsidRPr="00B01DBA">
          <w:rPr>
            <w:rStyle w:val="af0"/>
            <w:rFonts w:hint="eastAsia"/>
            <w:noProof/>
          </w:rPr>
          <w:t>、註冊之循序圖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23</w:t>
        </w:r>
        <w:r w:rsidR="000A6746">
          <w:rPr>
            <w:noProof/>
            <w:webHidden/>
          </w:rPr>
          <w:fldChar w:fldCharType="end"/>
        </w:r>
      </w:hyperlink>
    </w:p>
    <w:p w14:paraId="4F677200" w14:textId="1EC6F75B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3</w:t>
        </w:r>
        <w:r w:rsidR="000A6746" w:rsidRPr="00B01DBA">
          <w:rPr>
            <w:rStyle w:val="af0"/>
            <w:rFonts w:hint="eastAsia"/>
            <w:noProof/>
          </w:rPr>
          <w:t>、忘記密碼之循序圖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24</w:t>
        </w:r>
        <w:r w:rsidR="000A6746">
          <w:rPr>
            <w:noProof/>
            <w:webHidden/>
          </w:rPr>
          <w:fldChar w:fldCharType="end"/>
        </w:r>
      </w:hyperlink>
    </w:p>
    <w:p w14:paraId="4E8D3A06" w14:textId="4DBB9BA6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4</w:t>
        </w:r>
        <w:r w:rsidR="000A6746" w:rsidRPr="00B01DBA">
          <w:rPr>
            <w:rStyle w:val="af0"/>
            <w:rFonts w:hint="eastAsia"/>
            <w:noProof/>
          </w:rPr>
          <w:t>、修改密碼之循序圖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25</w:t>
        </w:r>
        <w:r w:rsidR="000A6746">
          <w:rPr>
            <w:noProof/>
            <w:webHidden/>
          </w:rPr>
          <w:fldChar w:fldCharType="end"/>
        </w:r>
      </w:hyperlink>
    </w:p>
    <w:p w14:paraId="1AF7D1B9" w14:textId="50E99B95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5</w:t>
        </w:r>
        <w:r w:rsidR="000A6746" w:rsidRPr="00B01DBA">
          <w:rPr>
            <w:rStyle w:val="af0"/>
            <w:rFonts w:hint="eastAsia"/>
            <w:noProof/>
          </w:rPr>
          <w:t>、更改基本資料之循序圖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26</w:t>
        </w:r>
        <w:r w:rsidR="000A6746">
          <w:rPr>
            <w:noProof/>
            <w:webHidden/>
          </w:rPr>
          <w:fldChar w:fldCharType="end"/>
        </w:r>
      </w:hyperlink>
    </w:p>
    <w:p w14:paraId="30355C02" w14:textId="4A1A4029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6</w:t>
        </w:r>
        <w:r w:rsidR="000A6746" w:rsidRPr="00B01DBA">
          <w:rPr>
            <w:rStyle w:val="af0"/>
            <w:rFonts w:hint="eastAsia"/>
            <w:noProof/>
          </w:rPr>
          <w:t>、肌力測試之循序圖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27</w:t>
        </w:r>
        <w:r w:rsidR="000A6746">
          <w:rPr>
            <w:noProof/>
            <w:webHidden/>
          </w:rPr>
          <w:fldChar w:fldCharType="end"/>
        </w:r>
      </w:hyperlink>
    </w:p>
    <w:p w14:paraId="0A177C3E" w14:textId="2EE4F6FF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7</w:t>
        </w:r>
        <w:r w:rsidR="000A6746" w:rsidRPr="00B01DBA">
          <w:rPr>
            <w:rStyle w:val="af0"/>
            <w:rFonts w:hint="eastAsia"/>
            <w:noProof/>
          </w:rPr>
          <w:t>、肌力訓練之循序圖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28</w:t>
        </w:r>
        <w:r w:rsidR="000A6746">
          <w:rPr>
            <w:noProof/>
            <w:webHidden/>
          </w:rPr>
          <w:fldChar w:fldCharType="end"/>
        </w:r>
      </w:hyperlink>
    </w:p>
    <w:p w14:paraId="4205FCE3" w14:textId="44DFD62E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8</w:t>
        </w:r>
        <w:r w:rsidR="000A6746" w:rsidRPr="00B01DBA">
          <w:rPr>
            <w:rStyle w:val="af0"/>
            <w:rFonts w:hint="eastAsia"/>
            <w:noProof/>
          </w:rPr>
          <w:t>、視覺辨識運動訓練之循序圖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29</w:t>
        </w:r>
        <w:r w:rsidR="000A6746">
          <w:rPr>
            <w:noProof/>
            <w:webHidden/>
          </w:rPr>
          <w:fldChar w:fldCharType="end"/>
        </w:r>
      </w:hyperlink>
    </w:p>
    <w:p w14:paraId="7AC36A4D" w14:textId="14B5DF7B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9</w:t>
        </w:r>
        <w:r w:rsidR="000A6746" w:rsidRPr="00B01DBA">
          <w:rPr>
            <w:rStyle w:val="af0"/>
            <w:rFonts w:hint="eastAsia"/>
            <w:noProof/>
          </w:rPr>
          <w:t>、檢視測試結果之循序圖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30</w:t>
        </w:r>
        <w:r w:rsidR="000A6746">
          <w:rPr>
            <w:noProof/>
            <w:webHidden/>
          </w:rPr>
          <w:fldChar w:fldCharType="end"/>
        </w:r>
      </w:hyperlink>
    </w:p>
    <w:p w14:paraId="35D20402" w14:textId="406E5CBB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10</w:t>
        </w:r>
        <w:r w:rsidR="000A6746" w:rsidRPr="00B01DBA">
          <w:rPr>
            <w:rStyle w:val="af0"/>
            <w:rFonts w:hint="eastAsia"/>
            <w:noProof/>
          </w:rPr>
          <w:t>、查看通知之循序圖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30</w:t>
        </w:r>
        <w:r w:rsidR="000A6746">
          <w:rPr>
            <w:noProof/>
            <w:webHidden/>
          </w:rPr>
          <w:fldChar w:fldCharType="end"/>
        </w:r>
      </w:hyperlink>
    </w:p>
    <w:p w14:paraId="54F09A44" w14:textId="74913C62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11</w:t>
        </w:r>
        <w:r w:rsidR="000A6746" w:rsidRPr="00B01DBA">
          <w:rPr>
            <w:rStyle w:val="af0"/>
            <w:rFonts w:hint="eastAsia"/>
            <w:noProof/>
          </w:rPr>
          <w:t>、檢視運動計畫之循序圖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31</w:t>
        </w:r>
        <w:r w:rsidR="000A6746">
          <w:rPr>
            <w:noProof/>
            <w:webHidden/>
          </w:rPr>
          <w:fldChar w:fldCharType="end"/>
        </w:r>
      </w:hyperlink>
    </w:p>
    <w:p w14:paraId="2D5AFEDE" w14:textId="1910911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12</w:t>
        </w:r>
        <w:r w:rsidR="000A6746" w:rsidRPr="00B01DBA">
          <w:rPr>
            <w:rStyle w:val="af0"/>
            <w:rFonts w:hint="eastAsia"/>
            <w:noProof/>
          </w:rPr>
          <w:t>、檢視分析資料之循序圖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31</w:t>
        </w:r>
        <w:r w:rsidR="000A6746">
          <w:rPr>
            <w:noProof/>
            <w:webHidden/>
          </w:rPr>
          <w:fldChar w:fldCharType="end"/>
        </w:r>
      </w:hyperlink>
    </w:p>
    <w:p w14:paraId="16F04E29" w14:textId="0CEBBFA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13</w:t>
        </w:r>
        <w:r w:rsidR="000A6746" w:rsidRPr="00B01DBA">
          <w:rPr>
            <w:rStyle w:val="af0"/>
            <w:rFonts w:hint="eastAsia"/>
            <w:noProof/>
          </w:rPr>
          <w:t>、更改運動計畫之循序圖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32</w:t>
        </w:r>
        <w:r w:rsidR="000A6746">
          <w:rPr>
            <w:noProof/>
            <w:webHidden/>
          </w:rPr>
          <w:fldChar w:fldCharType="end"/>
        </w:r>
      </w:hyperlink>
    </w:p>
    <w:p w14:paraId="1BF347A0" w14:textId="13177263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14</w:t>
        </w:r>
        <w:r w:rsidR="000A6746" w:rsidRPr="00B01DBA">
          <w:rPr>
            <w:rStyle w:val="af0"/>
            <w:rFonts w:hint="eastAsia"/>
            <w:noProof/>
          </w:rPr>
          <w:t>、自動通知之循序圖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33</w:t>
        </w:r>
        <w:r w:rsidR="000A6746">
          <w:rPr>
            <w:noProof/>
            <w:webHidden/>
          </w:rPr>
          <w:fldChar w:fldCharType="end"/>
        </w:r>
      </w:hyperlink>
    </w:p>
    <w:p w14:paraId="5F0F7899" w14:textId="007F21CE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15</w:t>
        </w:r>
        <w:r w:rsidR="000A6746" w:rsidRPr="00B01DBA">
          <w:rPr>
            <w:rStyle w:val="af0"/>
            <w:rFonts w:hint="eastAsia"/>
            <w:noProof/>
          </w:rPr>
          <w:t>、建立預設運動目標之循序圖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33</w:t>
        </w:r>
        <w:r w:rsidR="000A6746">
          <w:rPr>
            <w:noProof/>
            <w:webHidden/>
          </w:rPr>
          <w:fldChar w:fldCharType="end"/>
        </w:r>
      </w:hyperlink>
    </w:p>
    <w:p w14:paraId="6F927D9D" w14:textId="22ECD8C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16</w:t>
        </w:r>
        <w:r w:rsidR="000A6746" w:rsidRPr="00B01DBA">
          <w:rPr>
            <w:rStyle w:val="af0"/>
            <w:rFonts w:hint="eastAsia"/>
            <w:noProof/>
          </w:rPr>
          <w:t>、分析資料之循序圖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34</w:t>
        </w:r>
        <w:r w:rsidR="000A6746">
          <w:rPr>
            <w:noProof/>
            <w:webHidden/>
          </w:rPr>
          <w:fldChar w:fldCharType="end"/>
        </w:r>
      </w:hyperlink>
    </w:p>
    <w:p w14:paraId="61E9EFC9" w14:textId="76ECA02D" w:rsidR="000A6746" w:rsidRDefault="00DB62C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6-2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、設計類別圖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34</w:t>
        </w:r>
        <w:r w:rsidR="000A6746">
          <w:rPr>
            <w:noProof/>
            <w:webHidden/>
          </w:rPr>
          <w:fldChar w:fldCharType="end"/>
        </w:r>
      </w:hyperlink>
    </w:p>
    <w:p w14:paraId="62BDB645" w14:textId="66A0E6AE" w:rsidR="00E239D6" w:rsidRDefault="004F17E5" w:rsidP="004C5812">
      <w:pPr>
        <w:widowControl/>
        <w:jc w:val="center"/>
      </w:pPr>
      <w: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6672A578" w14:textId="73ED0E64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682670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1-2</w:t>
        </w:r>
        <w:r w:rsidRPr="008573E6">
          <w:rPr>
            <w:rStyle w:val="af0"/>
            <w:noProof/>
          </w:rPr>
          <w:noBreakHyphen/>
          <w:t>1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noProof/>
          </w:rPr>
          <w:t>SWOT</w:t>
        </w:r>
        <w:r w:rsidRPr="008573E6">
          <w:rPr>
            <w:rStyle w:val="af0"/>
            <w:rFonts w:hint="eastAsia"/>
            <w:noProof/>
          </w:rPr>
          <w:t>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42D6FE" w14:textId="4589C469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1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1-3</w:t>
        </w:r>
        <w:r w:rsidRPr="008573E6">
          <w:rPr>
            <w:rStyle w:val="af0"/>
            <w:noProof/>
          </w:rPr>
          <w:noBreakHyphen/>
          <w:t>1</w:t>
        </w:r>
        <w:r w:rsidRPr="008573E6">
          <w:rPr>
            <w:rStyle w:val="af0"/>
            <w:rFonts w:hint="eastAsia"/>
            <w:noProof/>
          </w:rPr>
          <w:t>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A3EA56A" w14:textId="29E4CE72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2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1-3</w:t>
        </w:r>
        <w:r w:rsidRPr="008573E6">
          <w:rPr>
            <w:rStyle w:val="af0"/>
            <w:noProof/>
          </w:rPr>
          <w:noBreakHyphen/>
          <w:t>2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rFonts w:cs="Segoe UI" w:hint="eastAsia"/>
            <w:noProof/>
            <w:spacing w:val="5"/>
            <w:shd w:val="clear" w:color="auto" w:fill="FFFFFF"/>
          </w:rPr>
          <w:t>肌動</w:t>
        </w:r>
        <w:r w:rsidRPr="008573E6">
          <w:rPr>
            <w:rStyle w:val="af0"/>
            <w:rFonts w:cs="Segoe UI"/>
            <w:noProof/>
            <w:spacing w:val="5"/>
            <w:shd w:val="clear" w:color="auto" w:fill="FFFFFF"/>
          </w:rPr>
          <w:t>GO</w:t>
        </w:r>
        <w:r w:rsidRPr="008573E6">
          <w:rPr>
            <w:rStyle w:val="af0"/>
            <w:rFonts w:cs="Segoe UI" w:hint="eastAsia"/>
            <w:noProof/>
            <w:spacing w:val="5"/>
            <w:shd w:val="clear" w:color="auto" w:fill="FFFFFF"/>
          </w:rPr>
          <w:t>與市面</w:t>
        </w:r>
        <w:r w:rsidRPr="008573E6">
          <w:rPr>
            <w:rStyle w:val="af0"/>
            <w:rFonts w:cs="Segoe UI"/>
            <w:noProof/>
            <w:spacing w:val="5"/>
            <w:shd w:val="clear" w:color="auto" w:fill="FFFFFF"/>
          </w:rPr>
          <w:t>APP</w:t>
        </w:r>
        <w:r w:rsidRPr="008573E6">
          <w:rPr>
            <w:rStyle w:val="af0"/>
            <w:rFonts w:cs="Segoe UI" w:hint="eastAsia"/>
            <w:noProof/>
            <w:spacing w:val="5"/>
            <w:shd w:val="clear" w:color="auto" w:fill="FFFFFF"/>
          </w:rPr>
          <w:t>優劣比較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5CB6DE" w14:textId="49B6A695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3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3-2</w:t>
        </w:r>
        <w:r w:rsidRPr="008573E6">
          <w:rPr>
            <w:rStyle w:val="af0"/>
            <w:noProof/>
          </w:rPr>
          <w:noBreakHyphen/>
          <w:t>1</w:t>
        </w:r>
        <w:r w:rsidRPr="008573E6">
          <w:rPr>
            <w:rStyle w:val="af0"/>
            <w:rFonts w:hint="eastAsia"/>
            <w:noProof/>
          </w:rPr>
          <w:t>、系統需求表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E01094" w14:textId="07C22A2E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4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3-2</w:t>
        </w:r>
        <w:r w:rsidRPr="008573E6">
          <w:rPr>
            <w:rStyle w:val="af0"/>
            <w:noProof/>
          </w:rPr>
          <w:noBreakHyphen/>
          <w:t>2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rFonts w:cs="Segoe UI" w:hint="eastAsia"/>
            <w:noProof/>
            <w:spacing w:val="5"/>
            <w:kern w:val="0"/>
          </w:rPr>
          <w:t>伺服器端規格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1E8E4DD" w14:textId="45A07A44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5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3-2</w:t>
        </w:r>
        <w:r w:rsidRPr="008573E6">
          <w:rPr>
            <w:rStyle w:val="af0"/>
            <w:noProof/>
          </w:rPr>
          <w:noBreakHyphen/>
          <w:t>3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rFonts w:cs="Segoe UI" w:hint="eastAsia"/>
            <w:noProof/>
            <w:spacing w:val="5"/>
            <w:kern w:val="0"/>
          </w:rPr>
          <w:t>網頁端規格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A0F017" w14:textId="310DDF67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6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3-2</w:t>
        </w:r>
        <w:r w:rsidRPr="008573E6">
          <w:rPr>
            <w:rStyle w:val="af0"/>
            <w:noProof/>
          </w:rPr>
          <w:noBreakHyphen/>
          <w:t>4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rFonts w:cs="Segoe UI"/>
            <w:noProof/>
            <w:spacing w:val="5"/>
            <w:kern w:val="0"/>
          </w:rPr>
          <w:t>App</w:t>
        </w:r>
        <w:r w:rsidRPr="008573E6">
          <w:rPr>
            <w:rStyle w:val="af0"/>
            <w:rFonts w:cs="Segoe UI" w:hint="eastAsia"/>
            <w:noProof/>
            <w:spacing w:val="5"/>
            <w:kern w:val="0"/>
          </w:rPr>
          <w:t>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277B39" w14:textId="79B1DA20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7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3-3</w:t>
        </w:r>
        <w:r w:rsidRPr="008573E6">
          <w:rPr>
            <w:rStyle w:val="af0"/>
            <w:noProof/>
          </w:rPr>
          <w:noBreakHyphen/>
          <w:t>1</w:t>
        </w:r>
        <w:r w:rsidRPr="008573E6">
          <w:rPr>
            <w:rStyle w:val="af0"/>
            <w:rFonts w:hint="eastAsia"/>
            <w:noProof/>
          </w:rPr>
          <w:t>、</w:t>
        </w:r>
        <w:r w:rsidRPr="008573E6">
          <w:rPr>
            <w:rStyle w:val="af0"/>
            <w:rFonts w:cs="Segoe UI" w:hint="eastAsia"/>
            <w:noProof/>
            <w:spacing w:val="5"/>
            <w:kern w:val="0"/>
          </w:rPr>
          <w:t>開發輔助工具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AEFD84" w14:textId="48E77E4A" w:rsidR="00C44481" w:rsidRDefault="00C4448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682678" w:history="1">
        <w:r w:rsidRPr="008573E6">
          <w:rPr>
            <w:rStyle w:val="af0"/>
            <w:rFonts w:hint="eastAsia"/>
            <w:noProof/>
          </w:rPr>
          <w:t>表</w:t>
        </w:r>
        <w:r w:rsidRPr="008573E6">
          <w:rPr>
            <w:rStyle w:val="af0"/>
            <w:noProof/>
          </w:rPr>
          <w:t xml:space="preserve"> 4-2</w:t>
        </w:r>
        <w:r w:rsidRPr="008573E6">
          <w:rPr>
            <w:rStyle w:val="af0"/>
            <w:noProof/>
          </w:rPr>
          <w:noBreakHyphen/>
          <w:t>1</w:t>
        </w:r>
        <w:r w:rsidRPr="008573E6">
          <w:rPr>
            <w:rStyle w:val="af0"/>
            <w:rFonts w:hint="eastAsia"/>
            <w:noProof/>
          </w:rPr>
          <w:t>、分工圖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_Toc102682678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D954BB" w14:textId="1C40998E" w:rsidR="005E2724" w:rsidRDefault="00C44481" w:rsidP="004C5812">
      <w:pPr>
        <w:widowControl/>
        <w:jc w:val="center"/>
      </w:pPr>
      <w:r>
        <w:fldChar w:fldCharType="end"/>
      </w: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3B4F72EB" w:rsidR="00311F55" w:rsidRDefault="00311F55" w:rsidP="0090675B">
      <w:pPr>
        <w:ind w:firstLine="425"/>
      </w:pPr>
      <w:r w:rsidRPr="00702DD2">
        <w:t>因平均壽命逐年增高，台灣已經進入高齡化社會</w:t>
      </w:r>
      <w:r w:rsidR="00DF6972">
        <w:rPr>
          <w:rFonts w:hint="eastAsia"/>
        </w:rPr>
        <w:t>，如</w:t>
      </w:r>
      <w:r w:rsidR="00DF6972" w:rsidRPr="00DF6972">
        <w:fldChar w:fldCharType="begin"/>
      </w:r>
      <w:r w:rsidR="00DF6972" w:rsidRPr="00DF6972">
        <w:instrText xml:space="preserve"> REF _Ref102588594 \h  \* MERGEFORMAT </w:instrText>
      </w:r>
      <w:r w:rsidR="00DF6972" w:rsidRPr="00DF6972">
        <w:fldChar w:fldCharType="separate"/>
      </w:r>
      <w:r w:rsidR="00DF6972" w:rsidRPr="00DF6972">
        <w:t>圖</w:t>
      </w:r>
      <w:r w:rsidR="00DF6972" w:rsidRPr="00DF6972">
        <w:t xml:space="preserve"> 1-1</w:t>
      </w:r>
      <w:r w:rsidR="00DF6972" w:rsidRPr="00DF6972">
        <w:noBreakHyphen/>
        <w:t>1</w:t>
      </w:r>
      <w:r w:rsidR="00DF6972" w:rsidRPr="00DF6972">
        <w:fldChar w:fldCharType="end"/>
      </w:r>
      <w:r w:rsidRPr="00702DD2">
        <w:t>，而國民健康署統計，</w:t>
      </w:r>
      <w:r w:rsidRPr="00702DD2">
        <w:t>65</w:t>
      </w:r>
      <w:r w:rsidRPr="00702DD2">
        <w:t>歲以上事故傷害死亡原因，跌倒位居第二</w:t>
      </w:r>
      <w:r w:rsidRPr="00702DD2">
        <w:t>(</w:t>
      </w:r>
      <w:r w:rsidRPr="00702DD2">
        <w:t>每十萬人</w:t>
      </w:r>
      <w:r w:rsidRPr="00702DD2">
        <w:t>25.7</w:t>
      </w:r>
      <w:r w:rsidRPr="00702DD2">
        <w:t>人</w:t>
      </w:r>
      <w:r w:rsidRPr="00702DD2">
        <w:t>)</w:t>
      </w:r>
      <w:r w:rsidRPr="00702DD2">
        <w:t>，嚴重跌倒會造成長期臥床甚至死亡</w:t>
      </w:r>
      <w:r w:rsidR="0090675B">
        <w:rPr>
          <w:rFonts w:hint="eastAsia"/>
        </w:rPr>
        <w:t>，而依據國民健康署</w:t>
      </w:r>
      <w:r w:rsidR="0090675B" w:rsidRPr="0090675B">
        <w:rPr>
          <w:rFonts w:hint="eastAsia"/>
        </w:rPr>
        <w:t>108</w:t>
      </w:r>
      <w:r w:rsidR="0090675B" w:rsidRPr="0090675B">
        <w:rPr>
          <w:rFonts w:hint="eastAsia"/>
        </w:rPr>
        <w:t>年中老年身心社會生活狀況長期追蹤調查</w:t>
      </w:r>
      <w:r w:rsidR="0090675B">
        <w:rPr>
          <w:rFonts w:hint="eastAsia"/>
        </w:rPr>
        <w:t>之中提到，</w:t>
      </w:r>
      <w:r w:rsidR="0090675B">
        <w:t xml:space="preserve">54 </w:t>
      </w:r>
      <w:r w:rsidR="0090675B">
        <w:t>歲以上中老年人過去一年內曾經跌倒或摔倒的百分比為</w:t>
      </w:r>
      <w:r w:rsidR="0090675B">
        <w:t xml:space="preserve"> 11.9</w:t>
      </w:r>
      <w:r w:rsidR="0090675B">
        <w:t>％，女性</w:t>
      </w:r>
      <w:r w:rsidR="0090675B">
        <w:t xml:space="preserve"> 13.9 </w:t>
      </w:r>
      <w:r w:rsidR="0090675B">
        <w:t>％高於男性的</w:t>
      </w:r>
      <w:r w:rsidR="0090675B">
        <w:t xml:space="preserve"> 9.7</w:t>
      </w:r>
      <w:r w:rsidR="0090675B">
        <w:t>％，且隨年齡層越高而遞增。</w:t>
      </w:r>
    </w:p>
    <w:p w14:paraId="6A2841A1" w14:textId="77777777" w:rsidR="00DF6972" w:rsidRDefault="00DF6972" w:rsidP="00DF6972">
      <w:pPr>
        <w:pStyle w:val="part"/>
        <w:keepNext/>
        <w:shd w:val="clear" w:color="auto" w:fill="FFFFFF"/>
        <w:snapToGrid w:val="0"/>
        <w:spacing w:before="0" w:beforeAutospacing="0" w:after="0" w:afterAutospacing="0"/>
        <w:ind w:firstLineChars="200" w:firstLine="480"/>
        <w:jc w:val="center"/>
      </w:pPr>
      <w:r>
        <w:rPr>
          <w:noProof/>
        </w:rPr>
        <w:drawing>
          <wp:inline distT="0" distB="0" distL="0" distR="0" wp14:anchorId="11B71691" wp14:editId="4ED8D87D">
            <wp:extent cx="5491112" cy="2458192"/>
            <wp:effectExtent l="0" t="0" r="0" b="0"/>
            <wp:docPr id="1" name="圖片 1" descr="高齡化時程-中推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高齡化時程-中推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38" cy="247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7E78" w14:textId="771A2E95" w:rsidR="00DF6972" w:rsidRDefault="00DF6972" w:rsidP="00DF6972">
      <w:pPr>
        <w:pStyle w:val="af7"/>
      </w:pPr>
      <w:bookmarkStart w:id="2" w:name="_Ref102588594"/>
      <w:bookmarkStart w:id="3" w:name="_Ref102588586"/>
      <w:bookmarkStart w:id="4" w:name="_Toc102591129"/>
      <w:r>
        <w:t>▲</w:t>
      </w:r>
      <w:r>
        <w:t>圖</w:t>
      </w:r>
      <w:r>
        <w:t xml:space="preserve"> </w:t>
      </w:r>
      <w:fldSimple w:instr=" STYLEREF 2 \s ">
        <w:r>
          <w:rPr>
            <w:noProof/>
          </w:rPr>
          <w:t>1-1</w:t>
        </w:r>
      </w:fldSimple>
      <w:r>
        <w:noBreakHyphen/>
      </w:r>
      <w:r>
        <w:fldChar w:fldCharType="begin"/>
      </w:r>
      <w:r>
        <w:instrText xml:space="preserve"> SEQ ▲</w:instrText>
      </w:r>
      <w:r>
        <w:instrText>圖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2"/>
      <w:r>
        <w:t>、台灣高齡化</w:t>
      </w:r>
      <w:r>
        <w:rPr>
          <w:rFonts w:hint="eastAsia"/>
        </w:rPr>
        <w:t>趨勢圖</w:t>
      </w:r>
      <w:bookmarkEnd w:id="3"/>
      <w:r w:rsidR="0090675B">
        <w:rPr>
          <w:rFonts w:hint="eastAsia"/>
        </w:rPr>
        <w:t>(</w:t>
      </w:r>
      <w:r w:rsidR="0090675B">
        <w:rPr>
          <w:rFonts w:hint="eastAsia"/>
        </w:rPr>
        <w:t>國家發展委員會</w:t>
      </w:r>
      <w:r w:rsidR="0090675B">
        <w:t>)</w:t>
      </w:r>
      <w:bookmarkEnd w:id="4"/>
    </w:p>
    <w:p w14:paraId="4279F713" w14:textId="477978DC" w:rsidR="007E19FA" w:rsidRPr="007E19FA" w:rsidRDefault="007E19FA" w:rsidP="007E19FA">
      <w:r>
        <w:tab/>
      </w:r>
      <w:r>
        <w:rPr>
          <w:rFonts w:hint="eastAsia"/>
        </w:rPr>
        <w:t>而依據中華明國放射性醫學會，學會新聞指出，</w:t>
      </w:r>
      <w:proofErr w:type="gramStart"/>
      <w:r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是以</w:t>
      </w:r>
      <w:r w:rsidR="00AB250F">
        <w:rPr>
          <w:rFonts w:ascii="Roboto" w:hAnsi="Roboto"/>
          <w:color w:val="333333"/>
          <w:shd w:val="clear" w:color="auto" w:fill="FFFFFF"/>
        </w:rPr>
        <w:t>針對</w:t>
      </w:r>
      <w:r w:rsidR="00AB250F">
        <w:rPr>
          <w:rFonts w:ascii="Roboto" w:hAnsi="Roboto"/>
          <w:color w:val="333333"/>
          <w:shd w:val="clear" w:color="auto" w:fill="FFFFFF"/>
        </w:rPr>
        <w:t>65</w:t>
      </w:r>
      <w:r w:rsidR="00AB250F">
        <w:rPr>
          <w:rFonts w:ascii="Roboto" w:hAnsi="Roboto"/>
          <w:color w:val="333333"/>
          <w:shd w:val="clear" w:color="auto" w:fill="FFFFFF"/>
        </w:rPr>
        <w:t>歲以上其肌肉量下降、肌力衰減以及生理表現下降等三項指標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r w:rsidR="00AB250F">
        <w:rPr>
          <w:rFonts w:ascii="Roboto" w:hAnsi="Roboto"/>
          <w:color w:val="333333"/>
          <w:shd w:val="clear" w:color="auto" w:fill="FFFFFF"/>
        </w:rPr>
        <w:t>當肌肉量減少、肌肉間脂肪增加，而造成活動力下降、容易疲倦、影響身體功能，擔心跌倒、容易跌倒，造成骨折、住院等惡性循環，進而大幅提高疾病、死亡風險，數據顯示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提高老年人的死亡率達</w:t>
      </w:r>
      <w:r w:rsidR="00AB250F">
        <w:rPr>
          <w:rFonts w:ascii="Roboto" w:hAnsi="Roboto"/>
          <w:color w:val="333333"/>
          <w:shd w:val="clear" w:color="auto" w:fill="FFFFFF"/>
        </w:rPr>
        <w:t>2.3</w:t>
      </w:r>
      <w:r w:rsidR="00AB250F">
        <w:rPr>
          <w:rFonts w:ascii="Roboto" w:hAnsi="Roboto"/>
          <w:color w:val="333333"/>
          <w:shd w:val="clear" w:color="auto" w:fill="FFFFFF"/>
        </w:rPr>
        <w:t>倍</w:t>
      </w:r>
      <w:r w:rsidR="00AB250F">
        <w:rPr>
          <w:rFonts w:ascii="Roboto" w:hAnsi="Roboto" w:hint="eastAsia"/>
          <w:color w:val="333333"/>
          <w:shd w:val="clear" w:color="auto" w:fill="FFFFFF"/>
        </w:rPr>
        <w:t>，而造成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的原因除了隨著年齡增長流失的肌肉量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以外，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活動力不足亦是造成肌肉流失最主要的原因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而肌少症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的影響也和</w:t>
      </w:r>
      <w:r w:rsidR="00AB250F">
        <w:rPr>
          <w:rFonts w:ascii="Roboto" w:hAnsi="Roboto"/>
          <w:color w:val="333333"/>
          <w:shd w:val="clear" w:color="auto" w:fill="FFFFFF"/>
        </w:rPr>
        <w:t>骨</w:t>
      </w:r>
      <w:r w:rsidR="0012284A">
        <w:rPr>
          <w:rFonts w:ascii="Roboto" w:hAnsi="Roboto" w:hint="eastAsia"/>
          <w:color w:val="333333"/>
          <w:shd w:val="clear" w:color="auto" w:fill="FFFFFF"/>
        </w:rPr>
        <w:t>頭</w:t>
      </w:r>
      <w:r w:rsidR="00AB250F">
        <w:rPr>
          <w:rFonts w:ascii="Roboto" w:hAnsi="Roboto" w:hint="eastAsia"/>
          <w:color w:val="333333"/>
          <w:shd w:val="clear" w:color="auto" w:fill="FFFFFF"/>
        </w:rPr>
        <w:t>息息相關，</w:t>
      </w:r>
      <w:r w:rsidR="00AB250F">
        <w:rPr>
          <w:rFonts w:ascii="Roboto" w:hAnsi="Roboto"/>
          <w:color w:val="333333"/>
          <w:shd w:val="clear" w:color="auto" w:fill="FFFFFF"/>
        </w:rPr>
        <w:t>由於肌肉量不足，可能因此跌倒、又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併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隨骨質疏鬆，造成骨折</w:t>
      </w:r>
      <w:r w:rsidR="0012284A">
        <w:rPr>
          <w:rFonts w:ascii="Roboto" w:hAnsi="Roboto" w:hint="eastAsia"/>
          <w:color w:val="333333"/>
          <w:shd w:val="clear" w:color="auto" w:fill="FFFFFF"/>
        </w:rPr>
        <w:t>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自身肌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5" w:name="_Toc98581861"/>
      <w:r w:rsidRPr="00702DD2">
        <w:rPr>
          <w:color w:val="0D0D0D" w:themeColor="text1" w:themeTint="F2"/>
        </w:rPr>
        <w:lastRenderedPageBreak/>
        <w:t>問題與機會</w:t>
      </w:r>
      <w:bookmarkEnd w:id="5"/>
    </w:p>
    <w:p w14:paraId="2AA0E78C" w14:textId="59015A85" w:rsidR="00AF2282" w:rsidRPr="006B092F" w:rsidRDefault="006B092F" w:rsidP="00AF2282">
      <w:pPr>
        <w:ind w:firstLine="425"/>
      </w:pPr>
      <w:r w:rsidRPr="006B092F">
        <w:rPr>
          <w:rFonts w:hint="eastAsia"/>
        </w:rPr>
        <w:t>有</w:t>
      </w:r>
      <w:proofErr w:type="gramStart"/>
      <w:r w:rsidRPr="006B092F">
        <w:rPr>
          <w:rFonts w:hint="eastAsia"/>
        </w:rPr>
        <w:t>鑑</w:t>
      </w:r>
      <w:proofErr w:type="gramEnd"/>
      <w:r w:rsidRPr="006B092F">
        <w:rPr>
          <w:rFonts w:hint="eastAsia"/>
        </w:rPr>
        <w:t>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</w:t>
      </w:r>
      <w:r w:rsidR="008A7043">
        <w:rPr>
          <w:rFonts w:hint="eastAsia"/>
        </w:rPr>
        <w:t>客</w:t>
      </w:r>
      <w:r w:rsidRPr="006B092F">
        <w:rPr>
          <w:rFonts w:hint="eastAsia"/>
        </w:rPr>
        <w:t>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</w:t>
      </w:r>
      <w:proofErr w:type="gramStart"/>
      <w:r w:rsidRPr="006B092F">
        <w:rPr>
          <w:rFonts w:hint="eastAsia"/>
        </w:rPr>
        <w:t>對於肌</w:t>
      </w:r>
      <w:proofErr w:type="gramEnd"/>
      <w:r w:rsidRPr="006B092F">
        <w:rPr>
          <w:rFonts w:hint="eastAsia"/>
        </w:rPr>
        <w:t>力重視，便能大大降低因肌力不足導致的意外發生。</w:t>
      </w:r>
    </w:p>
    <w:p w14:paraId="722DF7A7" w14:textId="372EF565" w:rsidR="00BE4C10" w:rsidRPr="00BE4C10" w:rsidRDefault="00913F78" w:rsidP="0056192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12284A">
        <w:rPr>
          <w:color w:val="0D0D0D" w:themeColor="text1" w:themeTint="F2"/>
        </w:rPr>
        <w:fldChar w:fldCharType="begin"/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rFonts w:hint="eastAsia"/>
          <w:color w:val="0D0D0D" w:themeColor="text1" w:themeTint="F2"/>
        </w:rPr>
        <w:instrText>REF _Ref102590309 \h</w:instrText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color w:val="0D0D0D" w:themeColor="text1" w:themeTint="F2"/>
        </w:rPr>
      </w:r>
      <w:r w:rsidR="0012284A">
        <w:rPr>
          <w:color w:val="0D0D0D" w:themeColor="text1" w:themeTint="F2"/>
        </w:rPr>
        <w:fldChar w:fldCharType="separate"/>
      </w:r>
      <w:r w:rsidR="0012284A">
        <w:rPr>
          <w:rFonts w:hint="eastAsia"/>
        </w:rPr>
        <w:t>表格</w:t>
      </w:r>
      <w:r w:rsidR="0012284A">
        <w:rPr>
          <w:rFonts w:hint="eastAsia"/>
        </w:rPr>
        <w:t xml:space="preserve"> </w:t>
      </w:r>
      <w:r w:rsidR="0012284A">
        <w:rPr>
          <w:noProof/>
        </w:rPr>
        <w:t>1-2</w:t>
      </w:r>
      <w:r w:rsidR="0012284A">
        <w:noBreakHyphen/>
      </w:r>
      <w:r w:rsidR="0012284A">
        <w:rPr>
          <w:noProof/>
        </w:rPr>
        <w:t>1</w:t>
      </w:r>
      <w:r w:rsidR="0012284A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38BCF696" w14:textId="277B4760" w:rsidR="00A91911" w:rsidRDefault="00A91911" w:rsidP="00A91911">
      <w:pPr>
        <w:pStyle w:val="af7"/>
        <w:keepNext/>
      </w:pPr>
    </w:p>
    <w:p w14:paraId="67561E03" w14:textId="404EE9B8" w:rsidR="00C44481" w:rsidRDefault="00C44481" w:rsidP="00C44481">
      <w:pPr>
        <w:pStyle w:val="af7"/>
        <w:keepNext/>
      </w:pPr>
      <w:bookmarkStart w:id="6" w:name="_Toc10268267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6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083AA4" w14:textId="77777777" w:rsidR="003F07CD" w:rsidRDefault="003F07CD" w:rsidP="008A7043">
      <w:pPr>
        <w:snapToGrid w:val="0"/>
        <w:rPr>
          <w:color w:val="0D0D0D" w:themeColor="text1" w:themeTint="F2"/>
        </w:rPr>
      </w:pPr>
    </w:p>
    <w:p w14:paraId="64965EED" w14:textId="4D8316A3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AD7AEE5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26225D74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</w:t>
      </w:r>
      <w:r w:rsidR="00AF2282">
        <w:rPr>
          <w:rFonts w:hint="eastAsia"/>
          <w:color w:val="0D0D0D" w:themeColor="text1" w:themeTint="F2"/>
        </w:rPr>
        <w:t>目標</w:t>
      </w:r>
      <w:r w:rsidRPr="00702DD2">
        <w:rPr>
          <w:rFonts w:hint="eastAsia"/>
          <w:color w:val="0D0D0D" w:themeColor="text1" w:themeTint="F2"/>
        </w:rPr>
        <w:t>。</w:t>
      </w:r>
    </w:p>
    <w:p w14:paraId="317B97E9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D7F9298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4AC874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07B9CC7F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7" w:name="_Toc98581862"/>
      <w:r w:rsidRPr="00702DD2">
        <w:rPr>
          <w:color w:val="0D0D0D" w:themeColor="text1" w:themeTint="F2"/>
        </w:rPr>
        <w:lastRenderedPageBreak/>
        <w:t>相關系統探討</w:t>
      </w:r>
      <w:bookmarkEnd w:id="7"/>
    </w:p>
    <w:p w14:paraId="47D21B40" w14:textId="576CEE27" w:rsidR="00702DD2" w:rsidRPr="00702DD2" w:rsidRDefault="00702DD2" w:rsidP="00561929">
      <w:r w:rsidRPr="00702DD2">
        <w:rPr>
          <w:rFonts w:hint="eastAsia"/>
        </w:rPr>
        <w:t>我們搜尋市面上相關的健身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，大部分都是對應</w:t>
      </w:r>
      <w:proofErr w:type="gramStart"/>
      <w:r w:rsidRPr="00702DD2">
        <w:rPr>
          <w:rFonts w:hint="eastAsia"/>
        </w:rPr>
        <w:t>年輕人想減重</w:t>
      </w:r>
      <w:proofErr w:type="gramEnd"/>
      <w:r w:rsidRPr="00702DD2">
        <w:rPr>
          <w:rFonts w:hint="eastAsia"/>
        </w:rPr>
        <w:t>或增加肌肉。我們將以下四種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進行簡易比較。</w:t>
      </w:r>
    </w:p>
    <w:p w14:paraId="626C4FAC" w14:textId="77777777" w:rsidR="00702DD2" w:rsidRPr="00702DD2" w:rsidRDefault="00702DD2" w:rsidP="00561929">
      <w:r w:rsidRPr="00702DD2">
        <w:rPr>
          <w:rFonts w:hint="eastAsia"/>
        </w:rPr>
        <w:t>(1)</w:t>
      </w:r>
      <w:r w:rsidRPr="00702DD2">
        <w:rPr>
          <w:rFonts w:hint="eastAsia"/>
        </w:rPr>
        <w:t>每日鍛鍊：</w:t>
      </w:r>
    </w:p>
    <w:p w14:paraId="70396920" w14:textId="6A76DF93" w:rsidR="00702DD2" w:rsidRPr="00702DD2" w:rsidRDefault="00702DD2" w:rsidP="00561929">
      <w:r w:rsidRPr="00702DD2">
        <w:rPr>
          <w:rFonts w:hint="eastAsia"/>
        </w:rPr>
        <w:t>共分了六種不同部位的訓練，每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部位都有對應的影片示範，鍛鍊時間可根據自身能力選擇。</w:t>
      </w:r>
    </w:p>
    <w:p w14:paraId="6582E330" w14:textId="77777777" w:rsidR="00702DD2" w:rsidRPr="00702DD2" w:rsidRDefault="00702DD2" w:rsidP="00561929">
      <w:r w:rsidRPr="00702DD2">
        <w:rPr>
          <w:rFonts w:hint="eastAsia"/>
        </w:rPr>
        <w:t>(2)30</w:t>
      </w:r>
      <w:r w:rsidRPr="00702DD2">
        <w:rPr>
          <w:rFonts w:hint="eastAsia"/>
        </w:rPr>
        <w:t>天健身挑戰：</w:t>
      </w:r>
    </w:p>
    <w:p w14:paraId="69529E4C" w14:textId="0C105AC5" w:rsidR="00702DD2" w:rsidRPr="00702DD2" w:rsidRDefault="00702DD2" w:rsidP="00561929">
      <w:r w:rsidRPr="00702DD2">
        <w:rPr>
          <w:rFonts w:hint="eastAsia"/>
        </w:rPr>
        <w:t>提供相當多的訓練選擇，以關卡式漸進，每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動作皆有動畫與真人示範，但有些功能需付費才能使用。</w:t>
      </w:r>
    </w:p>
    <w:p w14:paraId="218FBF19" w14:textId="77777777" w:rsidR="00702DD2" w:rsidRPr="00702DD2" w:rsidRDefault="00702DD2" w:rsidP="00561929">
      <w:r w:rsidRPr="00702DD2">
        <w:rPr>
          <w:rFonts w:hint="eastAsia"/>
        </w:rPr>
        <w:t>(3)Fitness and Bodybuilding Pro</w:t>
      </w:r>
      <w:r w:rsidRPr="00702DD2">
        <w:rPr>
          <w:rFonts w:hint="eastAsia"/>
        </w:rPr>
        <w:t>：</w:t>
      </w:r>
    </w:p>
    <w:p w14:paraId="60936AD2" w14:textId="786844A4" w:rsidR="00702DD2" w:rsidRPr="00702DD2" w:rsidRDefault="00702DD2" w:rsidP="00561929">
      <w:r w:rsidRPr="00702DD2">
        <w:rPr>
          <w:rFonts w:hint="eastAsia"/>
        </w:rPr>
        <w:t>介面簡單，動作包含影片示範，但廣告數量過多。</w:t>
      </w:r>
    </w:p>
    <w:p w14:paraId="016A1DC0" w14:textId="089C1232" w:rsidR="00D52955" w:rsidRPr="00A91911" w:rsidRDefault="00702DD2" w:rsidP="00561929">
      <w:pPr>
        <w:rPr>
          <w:rFonts w:cs="Segoe UI"/>
          <w:spacing w:val="5"/>
          <w:shd w:val="clear" w:color="auto" w:fill="FFFFFF"/>
        </w:rPr>
      </w:pPr>
      <w:r w:rsidRPr="00702DD2">
        <w:rPr>
          <w:rFonts w:cs="Segoe UI"/>
          <w:spacing w:val="5"/>
          <w:shd w:val="clear" w:color="auto" w:fill="FFFFFF"/>
        </w:rPr>
        <w:t>我們將以上三種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與我們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進行比較，其中有不少相似處。如</w:t>
      </w:r>
      <w:r w:rsidR="008A7043">
        <w:rPr>
          <w:rFonts w:cs="Segoe UI"/>
          <w:spacing w:val="5"/>
          <w:shd w:val="clear" w:color="auto" w:fill="FFFFFF"/>
        </w:rPr>
        <w:fldChar w:fldCharType="begin"/>
      </w:r>
      <w:r w:rsidR="008A7043">
        <w:rPr>
          <w:rFonts w:cs="Segoe UI"/>
          <w:spacing w:val="5"/>
          <w:shd w:val="clear" w:color="auto" w:fill="FFFFFF"/>
        </w:rPr>
        <w:instrText xml:space="preserve"> REF _Ref102590695 \h </w:instrText>
      </w:r>
      <w:r w:rsidR="008A7043">
        <w:rPr>
          <w:rFonts w:cs="Segoe UI"/>
          <w:spacing w:val="5"/>
          <w:shd w:val="clear" w:color="auto" w:fill="FFFFFF"/>
        </w:rPr>
      </w:r>
      <w:r w:rsidR="008A7043">
        <w:rPr>
          <w:rFonts w:cs="Segoe UI"/>
          <w:spacing w:val="5"/>
          <w:shd w:val="clear" w:color="auto" w:fill="FFFFFF"/>
        </w:rPr>
        <w:fldChar w:fldCharType="separate"/>
      </w:r>
      <w:r w:rsidR="008A7043">
        <w:rPr>
          <w:rFonts w:hint="eastAsia"/>
        </w:rPr>
        <w:t>表格</w:t>
      </w:r>
      <w:r w:rsidR="008A7043">
        <w:rPr>
          <w:rFonts w:hint="eastAsia"/>
        </w:rPr>
        <w:t xml:space="preserve"> </w:t>
      </w:r>
      <w:r w:rsidR="008A7043">
        <w:rPr>
          <w:noProof/>
        </w:rPr>
        <w:t>1-3</w:t>
      </w:r>
      <w:r w:rsidR="008A7043">
        <w:noBreakHyphen/>
      </w:r>
      <w:r w:rsidR="008A7043">
        <w:rPr>
          <w:noProof/>
        </w:rPr>
        <w:t>1</w:t>
      </w:r>
      <w:r w:rsidR="008A7043">
        <w:rPr>
          <w:rFonts w:cs="Segoe UI"/>
          <w:spacing w:val="5"/>
          <w:shd w:val="clear" w:color="auto" w:fill="FFFFFF"/>
        </w:rPr>
        <w:fldChar w:fldCharType="end"/>
      </w:r>
      <w:r w:rsidRPr="00702DD2">
        <w:rPr>
          <w:rFonts w:cs="Segoe UI"/>
          <w:spacing w:val="5"/>
          <w:shd w:val="clear" w:color="auto" w:fill="FFFFFF"/>
        </w:rPr>
        <w:t>：</w:t>
      </w:r>
    </w:p>
    <w:p w14:paraId="42173B43" w14:textId="264D7D6F" w:rsidR="003D2543" w:rsidRDefault="003D2543" w:rsidP="003D2543">
      <w:pPr>
        <w:pStyle w:val="af7"/>
        <w:keepNext/>
      </w:pPr>
      <w:bookmarkStart w:id="8" w:name="_Toc10268267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C44481">
        <w:fldChar w:fldCharType="begin"/>
      </w:r>
      <w:r w:rsidR="00C44481">
        <w:instrText xml:space="preserve"> </w:instrText>
      </w:r>
      <w:r w:rsidR="00C44481">
        <w:rPr>
          <w:rFonts w:hint="eastAsia"/>
        </w:rPr>
        <w:instrText>STYLEREF 2 \s</w:instrText>
      </w:r>
      <w:r w:rsidR="00C44481">
        <w:instrText xml:space="preserve"> </w:instrText>
      </w:r>
      <w:r w:rsidR="00C44481">
        <w:fldChar w:fldCharType="separate"/>
      </w:r>
      <w:r w:rsidR="00C44481">
        <w:rPr>
          <w:noProof/>
        </w:rPr>
        <w:t>1-3</w:t>
      </w:r>
      <w:r w:rsidR="00C44481">
        <w:fldChar w:fldCharType="end"/>
      </w:r>
      <w:r w:rsidR="00C44481">
        <w:noBreakHyphen/>
      </w:r>
      <w:r w:rsidR="00C44481">
        <w:fldChar w:fldCharType="begin"/>
      </w:r>
      <w:r w:rsidR="00C44481">
        <w:instrText xml:space="preserve"> </w:instrText>
      </w:r>
      <w:r w:rsidR="00C44481">
        <w:rPr>
          <w:rFonts w:hint="eastAsia"/>
        </w:rPr>
        <w:instrText xml:space="preserve">SEQ </w:instrText>
      </w:r>
      <w:r w:rsidR="00C44481">
        <w:rPr>
          <w:rFonts w:hint="eastAsia"/>
        </w:rPr>
        <w:instrText>▼表</w:instrText>
      </w:r>
      <w:r w:rsidR="00C44481">
        <w:rPr>
          <w:rFonts w:hint="eastAsia"/>
        </w:rPr>
        <w:instrText xml:space="preserve"> \* ARABIC \s 2</w:instrText>
      </w:r>
      <w:r w:rsidR="00C44481">
        <w:instrText xml:space="preserve"> </w:instrText>
      </w:r>
      <w:r w:rsidR="00C44481">
        <w:fldChar w:fldCharType="separate"/>
      </w:r>
      <w:r w:rsidR="00C44481">
        <w:rPr>
          <w:noProof/>
        </w:rPr>
        <w:t>1</w:t>
      </w:r>
      <w:r w:rsidR="00C44481">
        <w:fldChar w:fldCharType="end"/>
      </w:r>
      <w:r>
        <w:rPr>
          <w:rFonts w:hint="eastAsia"/>
        </w:rPr>
        <w:t>、比較表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1595"/>
      </w:tblGrid>
      <w:tr w:rsidR="00A91911" w:rsidRPr="00AE38D7" w14:paraId="3D5709CE" w14:textId="77777777" w:rsidTr="00782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6E567A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4F85CB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10ABA54F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2747C2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9CBB81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7620E9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25F9E5F6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076E8B60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36E59B4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1829C2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1F4F6779" w14:textId="77777777" w:rsidR="00702DD2" w:rsidRPr="00702DD2" w:rsidRDefault="00702DD2" w:rsidP="00A91911">
      <w:pPr>
        <w:pStyle w:val="afb"/>
        <w:overflowPunct w:val="0"/>
        <w:snapToGrid w:val="0"/>
        <w:ind w:left="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51B6DABC" w14:textId="12A907F5" w:rsidR="00715DAB" w:rsidRPr="00A91911" w:rsidRDefault="00702DD2" w:rsidP="00561929">
      <w:r w:rsidRPr="00702DD2">
        <w:rPr>
          <w:rFonts w:hint="eastAsia"/>
        </w:rPr>
        <w:t>這些</w:t>
      </w:r>
      <w:r w:rsidRPr="00702DD2">
        <w:rPr>
          <w:rFonts w:hint="eastAsia"/>
        </w:rPr>
        <w:t>APP</w:t>
      </w:r>
      <w:proofErr w:type="gramStart"/>
      <w:r w:rsidRPr="00702DD2">
        <w:rPr>
          <w:rFonts w:hint="eastAsia"/>
        </w:rPr>
        <w:t>間的差別</w:t>
      </w:r>
      <w:proofErr w:type="gramEnd"/>
      <w:r w:rsidRPr="00702DD2">
        <w:rPr>
          <w:rFonts w:hint="eastAsia"/>
        </w:rPr>
        <w:t>並不大，而是針對的客群不同，而有著不同的變化。而這三種市面的</w:t>
      </w:r>
      <w:r w:rsidRPr="00702DD2">
        <w:rPr>
          <w:rFonts w:hint="eastAsia"/>
        </w:rPr>
        <w:t>APP</w:t>
      </w:r>
      <w:proofErr w:type="gramStart"/>
      <w:r w:rsidRPr="00702DD2">
        <w:rPr>
          <w:rFonts w:hint="eastAsia"/>
        </w:rPr>
        <w:t>在肌力</w:t>
      </w:r>
      <w:proofErr w:type="gramEnd"/>
      <w:r w:rsidRPr="00702DD2">
        <w:rPr>
          <w:rFonts w:hint="eastAsia"/>
        </w:rPr>
        <w:t>測試方面，皆是以使用者自己計算次數，</w:t>
      </w:r>
      <w:proofErr w:type="gramStart"/>
      <w:r w:rsidRPr="00702DD2">
        <w:rPr>
          <w:rFonts w:hint="eastAsia"/>
        </w:rPr>
        <w:t>而肌動</w:t>
      </w:r>
      <w:proofErr w:type="gramEnd"/>
      <w:r w:rsidRPr="00702DD2">
        <w:rPr>
          <w:rFonts w:hint="eastAsia"/>
        </w:rPr>
        <w:t>GO</w:t>
      </w:r>
      <w:r w:rsidRPr="00702DD2">
        <w:rPr>
          <w:rFonts w:hint="eastAsia"/>
        </w:rPr>
        <w:t>則是以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計算。</w:t>
      </w:r>
      <w:proofErr w:type="gramStart"/>
      <w:r w:rsidRPr="00702DD2">
        <w:rPr>
          <w:rFonts w:hint="eastAsia"/>
        </w:rPr>
        <w:t>肌動</w:t>
      </w:r>
      <w:proofErr w:type="gramEnd"/>
      <w:r w:rsidRPr="00702DD2">
        <w:rPr>
          <w:rFonts w:hint="eastAsia"/>
        </w:rPr>
        <w:t>GO</w:t>
      </w:r>
      <w:r w:rsidRPr="00702DD2">
        <w:rPr>
          <w:rFonts w:hint="eastAsia"/>
        </w:rPr>
        <w:t>與市面上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的優劣比較，如</w:t>
      </w:r>
      <w:r w:rsidR="008A7043">
        <w:fldChar w:fldCharType="begin"/>
      </w:r>
      <w:r w:rsidR="008A7043">
        <w:instrText xml:space="preserve"> </w:instrText>
      </w:r>
      <w:r w:rsidR="008A7043">
        <w:rPr>
          <w:rFonts w:hint="eastAsia"/>
        </w:rPr>
        <w:instrText>REF _Ref102590670 \h</w:instrText>
      </w:r>
      <w:r w:rsidR="008A7043">
        <w:instrText xml:space="preserve"> </w:instrText>
      </w:r>
      <w:r w:rsidR="008A7043">
        <w:fldChar w:fldCharType="separate"/>
      </w:r>
      <w:r w:rsidR="008A7043">
        <w:rPr>
          <w:rFonts w:hint="eastAsia"/>
        </w:rPr>
        <w:t>表格</w:t>
      </w:r>
      <w:r w:rsidR="008A7043">
        <w:rPr>
          <w:rFonts w:hint="eastAsia"/>
        </w:rPr>
        <w:t xml:space="preserve"> </w:t>
      </w:r>
      <w:r w:rsidR="008A7043">
        <w:rPr>
          <w:noProof/>
        </w:rPr>
        <w:t>1-3</w:t>
      </w:r>
      <w:r w:rsidR="008A7043">
        <w:noBreakHyphen/>
      </w:r>
      <w:r w:rsidR="008A7043">
        <w:rPr>
          <w:noProof/>
        </w:rPr>
        <w:t>2</w:t>
      </w:r>
      <w:r w:rsidR="008A7043">
        <w:fldChar w:fldCharType="end"/>
      </w:r>
      <w:r w:rsidRPr="00702DD2">
        <w:rPr>
          <w:rFonts w:hint="eastAsia"/>
        </w:rPr>
        <w:t>：</w:t>
      </w:r>
    </w:p>
    <w:p w14:paraId="5D5CE8CE" w14:textId="18507348" w:rsidR="003D2543" w:rsidRDefault="003D2543" w:rsidP="003D2543">
      <w:pPr>
        <w:pStyle w:val="af7"/>
        <w:keepNext/>
      </w:pPr>
      <w:bookmarkStart w:id="9" w:name="_Toc10268267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C44481">
        <w:fldChar w:fldCharType="begin"/>
      </w:r>
      <w:r w:rsidR="00C44481">
        <w:instrText xml:space="preserve"> </w:instrText>
      </w:r>
      <w:r w:rsidR="00C44481">
        <w:rPr>
          <w:rFonts w:hint="eastAsia"/>
        </w:rPr>
        <w:instrText>STYLEREF 2 \s</w:instrText>
      </w:r>
      <w:r w:rsidR="00C44481">
        <w:instrText xml:space="preserve"> </w:instrText>
      </w:r>
      <w:r w:rsidR="00C44481">
        <w:fldChar w:fldCharType="separate"/>
      </w:r>
      <w:r w:rsidR="00C44481">
        <w:rPr>
          <w:noProof/>
        </w:rPr>
        <w:t>1-3</w:t>
      </w:r>
      <w:r w:rsidR="00C44481">
        <w:fldChar w:fldCharType="end"/>
      </w:r>
      <w:r w:rsidR="00C44481">
        <w:noBreakHyphen/>
      </w:r>
      <w:r w:rsidR="00C44481">
        <w:fldChar w:fldCharType="begin"/>
      </w:r>
      <w:r w:rsidR="00C44481">
        <w:instrText xml:space="preserve"> </w:instrText>
      </w:r>
      <w:r w:rsidR="00C44481">
        <w:rPr>
          <w:rFonts w:hint="eastAsia"/>
        </w:rPr>
        <w:instrText xml:space="preserve">SEQ </w:instrText>
      </w:r>
      <w:r w:rsidR="00C44481">
        <w:rPr>
          <w:rFonts w:hint="eastAsia"/>
        </w:rPr>
        <w:instrText>▼表</w:instrText>
      </w:r>
      <w:r w:rsidR="00C44481">
        <w:rPr>
          <w:rFonts w:hint="eastAsia"/>
        </w:rPr>
        <w:instrText xml:space="preserve"> \* ARABIC \s 2</w:instrText>
      </w:r>
      <w:r w:rsidR="00C44481">
        <w:instrText xml:space="preserve"> </w:instrText>
      </w:r>
      <w:r w:rsidR="00C44481">
        <w:fldChar w:fldCharType="separate"/>
      </w:r>
      <w:r w:rsidR="00C44481">
        <w:rPr>
          <w:noProof/>
        </w:rPr>
        <w:t>2</w:t>
      </w:r>
      <w:r w:rsidR="00C44481">
        <w:fldChar w:fldCharType="end"/>
      </w:r>
      <w:r>
        <w:rPr>
          <w:rFonts w:hint="eastAsia"/>
        </w:rPr>
        <w:t>、</w:t>
      </w:r>
      <w:r>
        <w:rPr>
          <w:rFonts w:cs="Segoe UI" w:hint="eastAsia"/>
          <w:color w:val="333333"/>
          <w:spacing w:val="5"/>
          <w:shd w:val="clear" w:color="auto" w:fill="FFFFFF"/>
        </w:rPr>
        <w:t>肌動</w:t>
      </w:r>
      <w:r>
        <w:rPr>
          <w:rFonts w:cs="Segoe UI" w:hint="eastAsia"/>
          <w:color w:val="333333"/>
          <w:spacing w:val="5"/>
          <w:shd w:val="clear" w:color="auto" w:fill="FFFFFF"/>
        </w:rPr>
        <w:t>GO</w:t>
      </w:r>
      <w:r>
        <w:rPr>
          <w:rFonts w:cs="Segoe UI" w:hint="eastAsia"/>
          <w:color w:val="333333"/>
          <w:spacing w:val="5"/>
          <w:shd w:val="clear" w:color="auto" w:fill="FFFFFF"/>
        </w:rPr>
        <w:t>與市面</w:t>
      </w:r>
      <w:r>
        <w:rPr>
          <w:rFonts w:cs="Segoe UI" w:hint="eastAsia"/>
          <w:color w:val="333333"/>
          <w:spacing w:val="5"/>
          <w:shd w:val="clear" w:color="auto" w:fill="FFFFFF"/>
        </w:rPr>
        <w:t>APP</w:t>
      </w:r>
      <w:r>
        <w:rPr>
          <w:rFonts w:cs="Segoe UI" w:hint="eastAsia"/>
          <w:color w:val="333333"/>
          <w:spacing w:val="5"/>
          <w:shd w:val="clear" w:color="auto" w:fill="FFFFFF"/>
        </w:rPr>
        <w:t>優劣比較</w:t>
      </w:r>
      <w:bookmarkEnd w:id="9"/>
    </w:p>
    <w:tbl>
      <w:tblPr>
        <w:tblStyle w:val="13"/>
        <w:tblW w:w="5000" w:type="pct"/>
        <w:jc w:val="center"/>
        <w:tblLook w:val="04A0" w:firstRow="1" w:lastRow="0" w:firstColumn="1" w:lastColumn="0" w:noHBand="0" w:noVBand="1"/>
      </w:tblPr>
      <w:tblGrid>
        <w:gridCol w:w="5025"/>
        <w:gridCol w:w="5395"/>
      </w:tblGrid>
      <w:tr w:rsidR="00561929" w:rsidRPr="00AE38D7" w14:paraId="56F893C4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32B2ED0C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proofErr w:type="gramStart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153CC259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proofErr w:type="gramStart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561929" w:rsidRPr="00AE38D7" w14:paraId="6B73654A" w14:textId="77777777" w:rsidTr="00561929">
        <w:trPr>
          <w:trHeight w:val="397"/>
          <w:jc w:val="center"/>
        </w:trPr>
        <w:tc>
          <w:tcPr>
            <w:tcW w:w="2411" w:type="pct"/>
          </w:tcPr>
          <w:p w14:paraId="1949B254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容易使用，專為年長者設計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測試所需的器材隨手可得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簡易的測試出</w:t>
            </w:r>
            <w:proofErr w:type="gram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自身肌</w:t>
            </w:r>
            <w:proofErr w:type="gramEnd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力情況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免費</w:t>
            </w:r>
          </w:p>
        </w:tc>
        <w:tc>
          <w:tcPr>
            <w:tcW w:w="2589" w:type="pct"/>
          </w:tcPr>
          <w:p w14:paraId="3B4AF81D" w14:textId="77777777" w:rsidR="00561929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功能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不齊全，測試範圍有限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服務對象目前只鎖定於年長者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沒有足夠的曝光管道和誘因</w:t>
            </w:r>
          </w:p>
          <w:p w14:paraId="461D41D5" w14:textId="77777777" w:rsidR="00561929" w:rsidRPr="00046CDE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4.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測試數據可能會有少許偏差</w:t>
            </w:r>
          </w:p>
        </w:tc>
      </w:tr>
      <w:tr w:rsidR="00561929" w:rsidRPr="00AE38D7" w14:paraId="2F8D9EE1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4501AAB7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Strengths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6BFEF86F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Weaknesses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</w:tr>
      <w:tr w:rsidR="00561929" w:rsidRPr="00AE38D7" w14:paraId="2A7D9133" w14:textId="77777777" w:rsidTr="00561929">
        <w:trPr>
          <w:jc w:val="center"/>
        </w:trPr>
        <w:tc>
          <w:tcPr>
            <w:tcW w:w="2411" w:type="pct"/>
          </w:tcPr>
          <w:p w14:paraId="6714EE9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功能</w:t>
            </w:r>
            <w:proofErr w:type="gram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眾多、</w:t>
            </w:r>
            <w:proofErr w:type="gramEnd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提供各種服務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以年輕族群為主要客群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現今年輕族群流行健身</w:t>
            </w:r>
          </w:p>
        </w:tc>
        <w:tc>
          <w:tcPr>
            <w:tcW w:w="2589" w:type="pct"/>
          </w:tcPr>
          <w:p w14:paraId="2911C9F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部分功能需付費解鎖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不適合年長者使用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測試所需器材獲得困難</w:t>
            </w:r>
          </w:p>
        </w:tc>
      </w:tr>
    </w:tbl>
    <w:p w14:paraId="48FE8201" w14:textId="77777777" w:rsidR="00702DD2" w:rsidRPr="00702DD2" w:rsidRDefault="00702DD2" w:rsidP="00B9044A">
      <w:pPr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10" w:name="_Toc98581863"/>
      <w:r>
        <w:rPr>
          <w:rFonts w:hint="eastAsia"/>
        </w:rPr>
        <w:lastRenderedPageBreak/>
        <w:t>系統目標與預期成果</w:t>
      </w:r>
      <w:bookmarkEnd w:id="10"/>
    </w:p>
    <w:p w14:paraId="0E3A49FC" w14:textId="77777777" w:rsidR="00664BBD" w:rsidRDefault="00664BBD" w:rsidP="00664BBD">
      <w:pPr>
        <w:pStyle w:val="2"/>
      </w:pPr>
      <w:bookmarkStart w:id="11" w:name="_Toc98581864"/>
      <w:r>
        <w:rPr>
          <w:rFonts w:hint="eastAsia"/>
        </w:rPr>
        <w:t>系統目標</w:t>
      </w:r>
      <w:bookmarkEnd w:id="11"/>
    </w:p>
    <w:p w14:paraId="6D34F2E1" w14:textId="77777777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照護只能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加上肌動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12" w:name="_Toc98581865"/>
      <w:r>
        <w:rPr>
          <w:rFonts w:hint="eastAsia"/>
        </w:rPr>
        <w:t>預期成果</w:t>
      </w:r>
      <w:bookmarkEnd w:id="12"/>
    </w:p>
    <w:p w14:paraId="4BAE9EFB" w14:textId="77777777" w:rsidR="00DF5895" w:rsidRPr="00DF5895" w:rsidRDefault="00DF5895" w:rsidP="00377E2F">
      <w:r>
        <w:t>1.</w:t>
      </w:r>
      <w:r w:rsidRPr="00DF5895"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377E2F">
      <w:r>
        <w:t>2.</w:t>
      </w:r>
      <w:r w:rsidRPr="00DF5895">
        <w:t>提高年長者肌力與體能，減少高齡人口意外事故的發生率。</w:t>
      </w:r>
    </w:p>
    <w:p w14:paraId="31D5CBFA" w14:textId="77777777" w:rsidR="00DF5895" w:rsidRPr="00DF5895" w:rsidRDefault="00DF5895" w:rsidP="00377E2F">
      <w:r>
        <w:t>3.</w:t>
      </w:r>
      <w:r w:rsidRPr="00DF5895">
        <w:t>為日後發展老人健身相關</w:t>
      </w:r>
      <w:r w:rsidRPr="00DF5895">
        <w:t>App</w:t>
      </w:r>
      <w:r w:rsidRPr="00DF5895">
        <w:t>的人開闢一條道路。</w:t>
      </w:r>
    </w:p>
    <w:p w14:paraId="71FEF1FC" w14:textId="77777777" w:rsidR="00DF5895" w:rsidRPr="00DF5895" w:rsidRDefault="00DF5895" w:rsidP="00377E2F">
      <w:r>
        <w:t>4.</w:t>
      </w:r>
      <w:r w:rsidRPr="00DF5895">
        <w:t>簡單使用的介面，讓各年齡層的人都能輕鬆使用。</w:t>
      </w:r>
    </w:p>
    <w:p w14:paraId="5C964B47" w14:textId="77777777" w:rsidR="00DF5895" w:rsidRDefault="00DF5895" w:rsidP="00377E2F">
      <w:r>
        <w:t>5.</w:t>
      </w:r>
      <w:proofErr w:type="gramStart"/>
      <w:r w:rsidRPr="00DF5895">
        <w:t>將肌力</w:t>
      </w:r>
      <w:proofErr w:type="gramEnd"/>
      <w:r w:rsidRPr="00DF5895">
        <w:t>與體適能訓練普及至各年齡層。</w:t>
      </w:r>
    </w:p>
    <w:p w14:paraId="0CD2D104" w14:textId="77777777" w:rsidR="00DF5895" w:rsidRDefault="00DF5895" w:rsidP="00377E2F"/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632C686C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bookmarkStart w:id="13" w:name="_Toc10259113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bookmarkEnd w:id="13"/>
      <w:r w:rsidR="00DF6972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377E2F"/>
    <w:p w14:paraId="43BEA588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14" w:name="_Toc98581866"/>
      <w:r>
        <w:rPr>
          <w:rFonts w:hint="eastAsia"/>
        </w:rPr>
        <w:lastRenderedPageBreak/>
        <w:t>系統規格</w:t>
      </w:r>
      <w:bookmarkEnd w:id="14"/>
    </w:p>
    <w:p w14:paraId="20C6D438" w14:textId="704B263A" w:rsidR="00F47762" w:rsidRPr="00F47762" w:rsidRDefault="00664BBD" w:rsidP="00F47762">
      <w:pPr>
        <w:pStyle w:val="2"/>
      </w:pPr>
      <w:bookmarkStart w:id="15" w:name="_Toc98581867"/>
      <w:r>
        <w:rPr>
          <w:rFonts w:hint="eastAsia"/>
        </w:rPr>
        <w:t>系統架構</w:t>
      </w:r>
      <w:bookmarkEnd w:id="15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6C62CBA8" w:rsidR="00F47762" w:rsidRPr="00D52955" w:rsidRDefault="00D52955" w:rsidP="00D52955">
      <w:pPr>
        <w:pStyle w:val="af7"/>
      </w:pPr>
      <w:bookmarkStart w:id="16" w:name="_Toc102591131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6"/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</w:t>
      </w:r>
      <w:proofErr w:type="gramStart"/>
      <w:r w:rsidRPr="00F47762">
        <w:rPr>
          <w:rFonts w:hint="eastAsia"/>
          <w:shd w:val="clear" w:color="auto" w:fill="FFFFFF"/>
        </w:rPr>
        <w:t>陀螺儀感測</w:t>
      </w:r>
      <w:proofErr w:type="gramEnd"/>
      <w:r w:rsidRPr="00F47762">
        <w:rPr>
          <w:rFonts w:hint="eastAsia"/>
          <w:shd w:val="clear" w:color="auto" w:fill="FFFFFF"/>
        </w:rPr>
        <w:t>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</w:t>
      </w:r>
      <w:proofErr w:type="gramStart"/>
      <w:r w:rsidRPr="00F47762">
        <w:rPr>
          <w:rFonts w:hint="eastAsia"/>
          <w:shd w:val="clear" w:color="auto" w:fill="FFFFFF"/>
        </w:rPr>
        <w:t>轉製統計圖表</w:t>
      </w:r>
      <w:proofErr w:type="gramEnd"/>
      <w:r w:rsidRPr="00F47762">
        <w:rPr>
          <w:rFonts w:hint="eastAsia"/>
          <w:shd w:val="clear" w:color="auto" w:fill="FFFFFF"/>
        </w:rPr>
        <w:t>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17" w:name="_Toc98581868"/>
      <w:r>
        <w:rPr>
          <w:rFonts w:hint="eastAsia"/>
        </w:rPr>
        <w:lastRenderedPageBreak/>
        <w:t>系統軟、硬體需求與技術平台</w:t>
      </w:r>
      <w:bookmarkEnd w:id="17"/>
    </w:p>
    <w:p w14:paraId="591EBD69" w14:textId="612616FA" w:rsidR="00C44481" w:rsidRDefault="00C44481" w:rsidP="00C44481">
      <w:pPr>
        <w:pStyle w:val="af7"/>
        <w:keepNext/>
      </w:pPr>
      <w:bookmarkStart w:id="18" w:name="_Toc10268267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、系統需求表</w:t>
      </w:r>
      <w:bookmarkEnd w:id="1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181216E" w14:textId="77777777" w:rsidR="00415A67" w:rsidRPr="00415A67" w:rsidRDefault="00415A67" w:rsidP="00415A67"/>
    <w:p w14:paraId="6B31F2B6" w14:textId="77777777" w:rsidR="0099786A" w:rsidRPr="00B21ADD" w:rsidRDefault="0099786A" w:rsidP="00B21ADD"/>
    <w:p w14:paraId="19AD9815" w14:textId="7B63CC81" w:rsidR="00C44481" w:rsidRDefault="00C44481" w:rsidP="00C44481">
      <w:pPr>
        <w:pStyle w:val="af7"/>
        <w:keepNext/>
      </w:pPr>
      <w:bookmarkStart w:id="19" w:name="_Toc10268267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19"/>
    </w:p>
    <w:tbl>
      <w:tblPr>
        <w:tblStyle w:val="12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60"/>
        <w:gridCol w:w="3969"/>
      </w:tblGrid>
      <w:tr w:rsidR="00415A67" w:rsidRPr="00AE38D7" w14:paraId="0FDEBF5B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9" w:type="dxa"/>
            <w:gridSpan w:val="2"/>
          </w:tcPr>
          <w:p w14:paraId="16066F0B" w14:textId="77777777" w:rsidR="00415A67" w:rsidRPr="00AE38D7" w:rsidRDefault="00415A67" w:rsidP="00415A6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415A67" w:rsidRPr="00AE38D7" w14:paraId="2F1F1523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F5FCF09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3969" w:type="dxa"/>
          </w:tcPr>
          <w:p w14:paraId="49968953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415A67" w:rsidRPr="00AE38D7" w14:paraId="574AA73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67AAD57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3969" w:type="dxa"/>
          </w:tcPr>
          <w:p w14:paraId="3B58C357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415A67" w:rsidRPr="00AE38D7" w14:paraId="20A56BB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5FCBA52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3969" w:type="dxa"/>
          </w:tcPr>
          <w:p w14:paraId="2B84CC7C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415A67" w:rsidRPr="00AE38D7" w14:paraId="0F00F5B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5222DF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3969" w:type="dxa"/>
          </w:tcPr>
          <w:p w14:paraId="0B491D98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415A67" w:rsidRPr="00AE38D7" w14:paraId="670CC82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DE0D85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3969" w:type="dxa"/>
          </w:tcPr>
          <w:p w14:paraId="0BB98415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415A67" w:rsidRPr="00AE38D7" w14:paraId="513EA7D2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0679F03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3969" w:type="dxa"/>
          </w:tcPr>
          <w:p w14:paraId="524C394A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415A67" w:rsidRPr="00AE38D7" w14:paraId="7DB2C5F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BB8F84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3969" w:type="dxa"/>
          </w:tcPr>
          <w:p w14:paraId="3218D511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07E10C4C" w14:textId="77777777" w:rsidR="003843D9" w:rsidRDefault="003843D9" w:rsidP="00B21ADD"/>
    <w:p w14:paraId="1A94D49A" w14:textId="77777777" w:rsidR="003843D9" w:rsidRDefault="003843D9" w:rsidP="00B21ADD"/>
    <w:p w14:paraId="193E6760" w14:textId="77777777" w:rsidR="003843D9" w:rsidRDefault="003843D9" w:rsidP="00B21ADD"/>
    <w:p w14:paraId="63C4CB73" w14:textId="77777777" w:rsidR="003843D9" w:rsidRDefault="003843D9" w:rsidP="00B21ADD"/>
    <w:p w14:paraId="29A95D05" w14:textId="77777777" w:rsidR="003843D9" w:rsidRDefault="003843D9" w:rsidP="00B21ADD"/>
    <w:p w14:paraId="5840531D" w14:textId="77777777" w:rsidR="003843D9" w:rsidRDefault="003843D9" w:rsidP="00B21ADD"/>
    <w:p w14:paraId="63CBF7BB" w14:textId="77777777" w:rsidR="003843D9" w:rsidRDefault="003843D9" w:rsidP="00B21ADD"/>
    <w:p w14:paraId="7519E156" w14:textId="77777777" w:rsidR="003843D9" w:rsidRDefault="003843D9" w:rsidP="00B21ADD"/>
    <w:p w14:paraId="5D5A555C" w14:textId="77777777" w:rsidR="003843D9" w:rsidRDefault="003843D9" w:rsidP="00B21ADD"/>
    <w:p w14:paraId="5B557BA3" w14:textId="5B3C37FE" w:rsidR="00C44481" w:rsidRDefault="00C44481" w:rsidP="00C44481">
      <w:pPr>
        <w:pStyle w:val="af7"/>
        <w:keepNext/>
      </w:pPr>
      <w:bookmarkStart w:id="20" w:name="_Toc102682675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1109F88E" w:rsidR="00C44481" w:rsidRDefault="00C44481" w:rsidP="00C44481">
      <w:pPr>
        <w:pStyle w:val="af7"/>
        <w:keepNext/>
      </w:pPr>
      <w:bookmarkStart w:id="21" w:name="_Toc102682676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2" w:name="_Toc98581869"/>
      <w:r w:rsidRPr="00E75106">
        <w:lastRenderedPageBreak/>
        <w:t>使用標準與工具</w:t>
      </w:r>
      <w:bookmarkEnd w:id="22"/>
    </w:p>
    <w:p w14:paraId="4FDEA77F" w14:textId="7DB72337" w:rsidR="00C44481" w:rsidRDefault="00C44481" w:rsidP="00C44481">
      <w:pPr>
        <w:pStyle w:val="af7"/>
        <w:keepNext/>
      </w:pPr>
      <w:bookmarkStart w:id="23" w:name="_Toc10268267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446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4" w:name="_Toc98581870"/>
      <w:r>
        <w:rPr>
          <w:rFonts w:hint="eastAsia"/>
        </w:rPr>
        <w:lastRenderedPageBreak/>
        <w:t>專案時程與組織分工</w:t>
      </w:r>
      <w:bookmarkEnd w:id="24"/>
    </w:p>
    <w:p w14:paraId="58B0A9C9" w14:textId="717BCF58" w:rsidR="00664BBD" w:rsidRDefault="00664BBD" w:rsidP="00664BBD">
      <w:pPr>
        <w:pStyle w:val="2"/>
      </w:pPr>
      <w:bookmarkStart w:id="25" w:name="_Toc98581871"/>
      <w:r>
        <w:rPr>
          <w:rFonts w:hint="eastAsia"/>
        </w:rPr>
        <w:t>專案時程</w:t>
      </w:r>
      <w:bookmarkEnd w:id="25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760C372E" w14:textId="695B2F2A" w:rsidR="002736A8" w:rsidRPr="002736A8" w:rsidRDefault="007E2507" w:rsidP="002736A8">
      <w:pPr>
        <w:pStyle w:val="af7"/>
      </w:pPr>
      <w:bookmarkStart w:id="26" w:name="_Toc10259113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 w:rsidR="002736A8">
        <w:rPr>
          <w:rFonts w:hint="eastAsia"/>
        </w:rPr>
        <w:t>、甘特圖</w:t>
      </w:r>
      <w:bookmarkEnd w:id="26"/>
    </w:p>
    <w:p w14:paraId="10B61561" w14:textId="03D8A44E" w:rsidR="002736A8" w:rsidRDefault="002736A8">
      <w:pPr>
        <w:widowControl/>
      </w:pPr>
      <w:r>
        <w:br w:type="page"/>
      </w:r>
    </w:p>
    <w:p w14:paraId="2923E5E8" w14:textId="77777777" w:rsidR="002736A8" w:rsidRPr="002736A8" w:rsidRDefault="002736A8" w:rsidP="002736A8"/>
    <w:p w14:paraId="0C6E72B1" w14:textId="16959D94" w:rsidR="006C4807" w:rsidRDefault="00664BBD" w:rsidP="006C4807">
      <w:pPr>
        <w:pStyle w:val="2"/>
      </w:pPr>
      <w:bookmarkStart w:id="27" w:name="_Toc98581872"/>
      <w:r>
        <w:rPr>
          <w:rFonts w:hint="eastAsia"/>
        </w:rPr>
        <w:t>專案組織與分工</w:t>
      </w:r>
      <w:bookmarkEnd w:id="27"/>
    </w:p>
    <w:p w14:paraId="713DC14A" w14:textId="205A3D39" w:rsidR="00C44481" w:rsidRDefault="00C44481" w:rsidP="00C44481">
      <w:pPr>
        <w:pStyle w:val="af7"/>
        <w:keepNext/>
      </w:pPr>
      <w:bookmarkStart w:id="28" w:name="_Toc10268267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、分工圖</w:t>
      </w:r>
      <w:bookmarkEnd w:id="28"/>
    </w:p>
    <w:tbl>
      <w:tblPr>
        <w:tblStyle w:val="110"/>
        <w:tblW w:w="9664" w:type="dxa"/>
        <w:tblLook w:val="04A0" w:firstRow="1" w:lastRow="0" w:firstColumn="1" w:lastColumn="0" w:noHBand="0" w:noVBand="1"/>
      </w:tblPr>
      <w:tblGrid>
        <w:gridCol w:w="967"/>
        <w:gridCol w:w="2021"/>
        <w:gridCol w:w="1669"/>
        <w:gridCol w:w="1669"/>
        <w:gridCol w:w="1669"/>
        <w:gridCol w:w="1669"/>
      </w:tblGrid>
      <w:tr w:rsidR="002736A8" w:rsidRPr="00AE38D7" w14:paraId="4F1C8AC2" w14:textId="77777777" w:rsidTr="0027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29" w:name="_Toc98581873"/>
      <w:r>
        <w:rPr>
          <w:rFonts w:hint="eastAsia"/>
        </w:rPr>
        <w:lastRenderedPageBreak/>
        <w:t>需求模型</w:t>
      </w:r>
      <w:bookmarkEnd w:id="29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30" w:name="_Toc98581874"/>
      <w:r w:rsidRPr="00E75106">
        <w:rPr>
          <w:szCs w:val="28"/>
        </w:rPr>
        <w:t>使用者需求</w:t>
      </w:r>
      <w:bookmarkEnd w:id="30"/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7ED6FC60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運動紀錄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482AE335" w14:textId="5427BDF8" w:rsidR="00B9044A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測試運通數據上傳雲端資料庫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2C3C2597" w14:textId="33A28004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管理雲端資料庫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548E5A93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1" w:name="_Toc98581875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1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FC46B54" w:rsidR="00B927D3" w:rsidRDefault="001D1B15" w:rsidP="001D1B15">
      <w:pPr>
        <w:pStyle w:val="af7"/>
      </w:pPr>
      <w:bookmarkStart w:id="32" w:name="_Toc10259113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2"/>
    </w:p>
    <w:p w14:paraId="202D2AFA" w14:textId="77777777" w:rsidR="00DC7A74" w:rsidRDefault="00DC7A74" w:rsidP="00DC7A74">
      <w:pPr>
        <w:pStyle w:val="2"/>
      </w:pPr>
      <w:bookmarkStart w:id="33" w:name="_Toc98581876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3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0A794FF9" w:rsidR="00A3685A" w:rsidRDefault="001D1B15" w:rsidP="001D1B15">
      <w:pPr>
        <w:pStyle w:val="af7"/>
      </w:pPr>
      <w:bookmarkStart w:id="34" w:name="_Toc10259113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4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6FEC9633" w:rsidR="00A3685A" w:rsidRDefault="001D1B15" w:rsidP="001D1B15">
      <w:pPr>
        <w:pStyle w:val="af7"/>
      </w:pPr>
      <w:bookmarkStart w:id="35" w:name="_Toc10259113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5"/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06DD7DAD" w:rsidR="001D1B15" w:rsidRDefault="001D1B15" w:rsidP="001D1B15">
      <w:pPr>
        <w:pStyle w:val="af7"/>
      </w:pPr>
      <w:bookmarkStart w:id="36" w:name="_Toc10259113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 w:rsidRPr="00FD1E74">
        <w:t>忘記密碼之活動圖</w:t>
      </w:r>
      <w:bookmarkEnd w:id="36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2E7C367D" w:rsidR="001D1B15" w:rsidRPr="00FD1E74" w:rsidRDefault="001D1B15" w:rsidP="001D1B15">
      <w:pPr>
        <w:pStyle w:val="af7"/>
      </w:pPr>
      <w:bookmarkStart w:id="37" w:name="_Toc10259113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7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2F3EF2EB" w:rsidR="001D1B15" w:rsidRPr="00FD1E74" w:rsidRDefault="001D1B15" w:rsidP="001D1B15">
      <w:pPr>
        <w:pStyle w:val="af7"/>
      </w:pPr>
      <w:bookmarkStart w:id="38" w:name="_Toc10259113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38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14ABBE4E" w:rsidR="00555D40" w:rsidRPr="00FD1E74" w:rsidRDefault="001D1B15" w:rsidP="004225B5">
      <w:pPr>
        <w:pStyle w:val="af7"/>
      </w:pPr>
      <w:bookmarkStart w:id="39" w:name="_Toc10259113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39"/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30C2EDDD" w:rsidR="00555D40" w:rsidRPr="00FD1E74" w:rsidRDefault="004225B5" w:rsidP="004225B5">
      <w:pPr>
        <w:pStyle w:val="af7"/>
      </w:pPr>
      <w:bookmarkStart w:id="40" w:name="_Toc10259114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0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251474AF" w:rsidR="00555D40" w:rsidRDefault="004225B5" w:rsidP="004225B5">
      <w:pPr>
        <w:pStyle w:val="af7"/>
      </w:pPr>
      <w:bookmarkStart w:id="41" w:name="_Toc10259114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1"/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7E908E9C" w:rsidR="00453254" w:rsidRDefault="004225B5" w:rsidP="004225B5">
      <w:pPr>
        <w:pStyle w:val="af7"/>
      </w:pPr>
      <w:bookmarkStart w:id="42" w:name="_Toc10259114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2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2A600DBD" w:rsidR="00DE6BE3" w:rsidRDefault="004225B5" w:rsidP="004225B5">
      <w:pPr>
        <w:pStyle w:val="af7"/>
      </w:pPr>
      <w:bookmarkStart w:id="43" w:name="_Toc10259114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3"/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0F0457CD" w:rsidR="00D93F7A" w:rsidRDefault="004225B5" w:rsidP="004225B5">
      <w:pPr>
        <w:pStyle w:val="af7"/>
      </w:pPr>
      <w:bookmarkStart w:id="44" w:name="_Toc10259114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4"/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162831D" w:rsidR="00F2355F" w:rsidRDefault="004225B5" w:rsidP="004225B5">
      <w:pPr>
        <w:pStyle w:val="af7"/>
      </w:pPr>
      <w:bookmarkStart w:id="45" w:name="_Toc10259114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5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DCE7EEC" w:rsidR="0056052C" w:rsidRDefault="004225B5" w:rsidP="004225B5">
      <w:pPr>
        <w:pStyle w:val="af7"/>
      </w:pPr>
      <w:bookmarkStart w:id="46" w:name="_Toc10259114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6"/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6FA2D534" w:rsidR="0027179E" w:rsidRDefault="004225B5" w:rsidP="004225B5">
      <w:pPr>
        <w:pStyle w:val="af7"/>
      </w:pPr>
      <w:bookmarkStart w:id="47" w:name="_Toc10259114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7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2907B04B" w:rsidR="004C5812" w:rsidRPr="00FD1E74" w:rsidRDefault="004C5812" w:rsidP="004C5812">
      <w:pPr>
        <w:pStyle w:val="af7"/>
      </w:pPr>
      <w:bookmarkStart w:id="48" w:name="_Toc10259114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48"/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7E50B085" w:rsidR="002A2C44" w:rsidRDefault="004C5812" w:rsidP="004C5812">
      <w:pPr>
        <w:pStyle w:val="af7"/>
      </w:pPr>
      <w:bookmarkStart w:id="49" w:name="_Toc1025911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49"/>
    </w:p>
    <w:p w14:paraId="21D45F6D" w14:textId="77777777" w:rsidR="00DC7A74" w:rsidRDefault="00DC7A74" w:rsidP="00DC7A74">
      <w:pPr>
        <w:pStyle w:val="2"/>
      </w:pPr>
      <w:bookmarkStart w:id="50" w:name="_Toc98581877"/>
      <w:r w:rsidRPr="00E75106">
        <w:lastRenderedPageBreak/>
        <w:t>分析類別圖</w:t>
      </w:r>
      <w:r w:rsidRPr="00E75106">
        <w:t>(Analysis class diagram)</w:t>
      </w:r>
      <w:bookmarkEnd w:id="50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70E95C7F" w:rsidR="00D77D67" w:rsidRDefault="004C5812" w:rsidP="004C5812">
      <w:pPr>
        <w:pStyle w:val="af7"/>
      </w:pPr>
      <w:bookmarkStart w:id="51" w:name="_Toc1025911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5-4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1"/>
    </w:p>
    <w:p w14:paraId="4A94DE03" w14:textId="77777777" w:rsidR="00664BBD" w:rsidRDefault="00664BBD" w:rsidP="00664BBD">
      <w:pPr>
        <w:pStyle w:val="1"/>
      </w:pPr>
      <w:bookmarkStart w:id="52" w:name="_Toc98581878"/>
      <w:r>
        <w:rPr>
          <w:rFonts w:hint="eastAsia"/>
        </w:rPr>
        <w:lastRenderedPageBreak/>
        <w:t>程序模型</w:t>
      </w:r>
      <w:bookmarkEnd w:id="52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3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3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1FBB343" w:rsidR="004C5812" w:rsidRPr="00456E6C" w:rsidRDefault="004C5812" w:rsidP="004C5812">
      <w:pPr>
        <w:keepNext/>
        <w:widowControl/>
        <w:jc w:val="center"/>
      </w:pPr>
      <w:bookmarkStart w:id="54" w:name="_Toc1025911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4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A3DB11E" w:rsidR="00696D0B" w:rsidRDefault="00696D0B" w:rsidP="00696D0B">
      <w:pPr>
        <w:jc w:val="center"/>
      </w:pPr>
      <w:bookmarkStart w:id="55" w:name="_Toc1025911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5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4A8E725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6" w:name="_Toc1025911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6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34AF5EF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7" w:name="_Toc1025911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7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DFBEDA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25911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58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AAAD8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25911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59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35C040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5911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0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17A87CA4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1" w:name="_Toc1025911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1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33EB523F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2" w:name="_Toc1025911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2"/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7F2D52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25911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3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241D127F" w:rsidR="00455A36" w:rsidRPr="00421D71" w:rsidRDefault="00455A36" w:rsidP="00455A36">
      <w:pPr>
        <w:jc w:val="center"/>
      </w:pPr>
      <w:bookmarkStart w:id="64" w:name="_Toc1025911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4"/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0BD8B77A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5" w:name="_Toc1025911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5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4F2C7C1C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6" w:name="_Toc1025911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6"/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4F45444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7" w:name="_Toc1025911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7"/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4FDA501D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8" w:name="_Toc1025911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68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6961257A" w:rsidR="008D1CF8" w:rsidRPr="00455A36" w:rsidRDefault="00455A36" w:rsidP="00455A36">
      <w:pPr>
        <w:jc w:val="center"/>
      </w:pPr>
      <w:bookmarkStart w:id="69" w:name="_Toc1025911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69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0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0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35DEA8D5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25911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1"/>
    </w:p>
    <w:p w14:paraId="012299E3" w14:textId="77777777" w:rsidR="00530F5B" w:rsidRDefault="00EE5FDE" w:rsidP="00EE5FDE">
      <w:pPr>
        <w:pStyle w:val="1"/>
      </w:pPr>
      <w:bookmarkStart w:id="72" w:name="_Toc98581881"/>
      <w:r>
        <w:rPr>
          <w:rFonts w:hint="eastAsia"/>
        </w:rPr>
        <w:lastRenderedPageBreak/>
        <w:t>資料模型</w:t>
      </w:r>
      <w:bookmarkEnd w:id="72"/>
    </w:p>
    <w:p w14:paraId="27764155" w14:textId="77777777" w:rsidR="00EE5FDE" w:rsidRDefault="00EE5FDE" w:rsidP="00DC7A74">
      <w:pPr>
        <w:pStyle w:val="2"/>
      </w:pPr>
      <w:bookmarkStart w:id="73" w:name="_Toc98581882"/>
      <w:r w:rsidRPr="00E75106">
        <w:t>佈署圖</w:t>
      </w:r>
      <w:r w:rsidRPr="00E75106">
        <w:t>(Deployment diagram)</w:t>
      </w:r>
      <w:bookmarkEnd w:id="73"/>
    </w:p>
    <w:p w14:paraId="7EB51643" w14:textId="77777777" w:rsidR="00EE5FDE" w:rsidRDefault="00EE5FDE" w:rsidP="00DC7A74">
      <w:pPr>
        <w:pStyle w:val="2"/>
      </w:pPr>
      <w:bookmarkStart w:id="74" w:name="_Toc98581883"/>
      <w:r w:rsidRPr="00E75106">
        <w:t>套件圖</w:t>
      </w:r>
      <w:r w:rsidRPr="00E75106">
        <w:t>(Package diagram)</w:t>
      </w:r>
      <w:bookmarkEnd w:id="74"/>
    </w:p>
    <w:p w14:paraId="042404D6" w14:textId="77777777" w:rsidR="00EE5FDE" w:rsidRDefault="00EE5FDE" w:rsidP="00DC7A74">
      <w:pPr>
        <w:pStyle w:val="2"/>
      </w:pPr>
      <w:bookmarkStart w:id="75" w:name="_Toc98581884"/>
      <w:r w:rsidRPr="00E75106">
        <w:t>元件圖</w:t>
      </w:r>
      <w:r w:rsidRPr="00E75106">
        <w:t>(Component diagram)</w:t>
      </w:r>
      <w:bookmarkEnd w:id="75"/>
    </w:p>
    <w:p w14:paraId="74DA449B" w14:textId="77777777" w:rsidR="00EE5FDE" w:rsidRDefault="00EE5FDE" w:rsidP="00DC7A74">
      <w:pPr>
        <w:pStyle w:val="2"/>
      </w:pPr>
      <w:bookmarkStart w:id="76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6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7" w:name="_Toc98581886"/>
      <w:r>
        <w:rPr>
          <w:rFonts w:hint="eastAsia"/>
        </w:rPr>
        <w:lastRenderedPageBreak/>
        <w:t>資料庫設計</w:t>
      </w:r>
      <w:bookmarkEnd w:id="77"/>
    </w:p>
    <w:p w14:paraId="59A17854" w14:textId="77777777" w:rsidR="00AF3BAF" w:rsidRDefault="00AF3BAF" w:rsidP="00AF3BAF">
      <w:pPr>
        <w:pStyle w:val="2"/>
      </w:pPr>
      <w:bookmarkStart w:id="78" w:name="_Toc98581887"/>
      <w:r>
        <w:rPr>
          <w:rFonts w:hint="eastAsia"/>
        </w:rPr>
        <w:t>資料庫關聯表</w:t>
      </w:r>
      <w:bookmarkEnd w:id="78"/>
    </w:p>
    <w:p w14:paraId="2292213C" w14:textId="77777777" w:rsidR="00AF3BAF" w:rsidRPr="00AF3BAF" w:rsidRDefault="00AF3BAF" w:rsidP="00AF3BAF">
      <w:pPr>
        <w:pStyle w:val="2"/>
      </w:pPr>
      <w:bookmarkStart w:id="79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79"/>
    </w:p>
    <w:p w14:paraId="5B11B1CB" w14:textId="77777777" w:rsidR="00EE5FDE" w:rsidRDefault="00EE5FDE" w:rsidP="00EE5FDE">
      <w:pPr>
        <w:pStyle w:val="1"/>
      </w:pPr>
      <w:bookmarkStart w:id="80" w:name="_Toc98581889"/>
      <w:r>
        <w:rPr>
          <w:rFonts w:hint="eastAsia"/>
        </w:rPr>
        <w:lastRenderedPageBreak/>
        <w:t>程式規格</w:t>
      </w:r>
      <w:bookmarkEnd w:id="80"/>
    </w:p>
    <w:p w14:paraId="50DE9F06" w14:textId="77777777" w:rsidR="00AF3BAF" w:rsidRDefault="00AF3BAF" w:rsidP="00AF3BAF">
      <w:pPr>
        <w:pStyle w:val="2"/>
      </w:pPr>
      <w:bookmarkStart w:id="81" w:name="_Toc98581890"/>
      <w:r w:rsidRPr="00E75106">
        <w:t>元件清單及其規格描述</w:t>
      </w:r>
      <w:bookmarkEnd w:id="81"/>
    </w:p>
    <w:p w14:paraId="078780B3" w14:textId="77777777" w:rsidR="00AF3BAF" w:rsidRPr="00AF3BAF" w:rsidRDefault="00AF3BAF" w:rsidP="00AF3BAF">
      <w:pPr>
        <w:pStyle w:val="2"/>
      </w:pPr>
      <w:bookmarkStart w:id="82" w:name="_Toc98581891"/>
      <w:r w:rsidRPr="00E75106">
        <w:t>其他附屬之各種元件</w:t>
      </w:r>
      <w:bookmarkEnd w:id="82"/>
    </w:p>
    <w:p w14:paraId="74610C7F" w14:textId="77777777" w:rsidR="00EE5FDE" w:rsidRDefault="00EE5FDE" w:rsidP="00EE5FDE">
      <w:pPr>
        <w:pStyle w:val="1"/>
      </w:pPr>
      <w:bookmarkStart w:id="83" w:name="_Toc98581892"/>
      <w:r>
        <w:rPr>
          <w:rFonts w:hint="eastAsia"/>
        </w:rPr>
        <w:lastRenderedPageBreak/>
        <w:t>測試模型</w:t>
      </w:r>
      <w:bookmarkEnd w:id="83"/>
    </w:p>
    <w:p w14:paraId="4A294A30" w14:textId="77777777" w:rsidR="00AF3BAF" w:rsidRDefault="00AF3BAF" w:rsidP="00AF3BAF">
      <w:pPr>
        <w:pStyle w:val="2"/>
      </w:pPr>
      <w:bookmarkStart w:id="84" w:name="_Toc98581893"/>
      <w:r w:rsidRPr="00E75106">
        <w:t>測試計畫</w:t>
      </w:r>
      <w:bookmarkEnd w:id="84"/>
    </w:p>
    <w:p w14:paraId="2D0FFC90" w14:textId="77777777" w:rsidR="00AF3BAF" w:rsidRPr="00AF3BAF" w:rsidRDefault="00AF3BAF" w:rsidP="00AF3BAF">
      <w:pPr>
        <w:pStyle w:val="2"/>
      </w:pPr>
      <w:bookmarkStart w:id="85" w:name="_Toc98581894"/>
      <w:r w:rsidRPr="00E75106">
        <w:t>測試個案與測試結果資料</w:t>
      </w:r>
      <w:bookmarkEnd w:id="85"/>
    </w:p>
    <w:p w14:paraId="5958F415" w14:textId="77777777" w:rsidR="00EE5FDE" w:rsidRDefault="00EE5FDE" w:rsidP="00EE5FDE">
      <w:pPr>
        <w:pStyle w:val="1"/>
      </w:pPr>
      <w:bookmarkStart w:id="86" w:name="_Toc98581895"/>
      <w:r>
        <w:rPr>
          <w:rFonts w:hint="eastAsia"/>
        </w:rPr>
        <w:lastRenderedPageBreak/>
        <w:t>操作手冊</w:t>
      </w:r>
      <w:bookmarkEnd w:id="86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7" w:name="_Toc98581896"/>
      <w:r>
        <w:rPr>
          <w:rFonts w:hint="eastAsia"/>
        </w:rPr>
        <w:lastRenderedPageBreak/>
        <w:t>使用手冊</w:t>
      </w:r>
      <w:bookmarkEnd w:id="87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88" w:name="_Toc98581897"/>
      <w:r>
        <w:rPr>
          <w:rFonts w:hint="eastAsia"/>
        </w:rPr>
        <w:lastRenderedPageBreak/>
        <w:t>感想</w:t>
      </w:r>
      <w:bookmarkEnd w:id="88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89" w:name="_Toc98581898"/>
      <w:r>
        <w:rPr>
          <w:rFonts w:hint="eastAsia"/>
        </w:rPr>
        <w:lastRenderedPageBreak/>
        <w:t>參考資料</w:t>
      </w:r>
      <w:bookmarkEnd w:id="89"/>
    </w:p>
    <w:p w14:paraId="35F904D6" w14:textId="7D90DEB0" w:rsidR="00EB25FC" w:rsidRPr="00EB25FC" w:rsidRDefault="00DF6972" w:rsidP="004C5812">
      <w:pPr>
        <w:jc w:val="center"/>
      </w:pPr>
      <w:r w:rsidRPr="00DF6972">
        <w:t>https://www.ndc.gov.tw/Content_List.aspx?n=695E69E28C6AC7F3</w:t>
      </w:r>
    </w:p>
    <w:p w14:paraId="2D3B4954" w14:textId="77777777" w:rsidR="00EB25FC" w:rsidRDefault="00EB25FC" w:rsidP="004C5812">
      <w:pPr>
        <w:jc w:val="center"/>
      </w:pPr>
    </w:p>
    <w:p w14:paraId="5678EF36" w14:textId="2B6FD8CA" w:rsidR="00EB25FC" w:rsidRDefault="0012284A" w:rsidP="004C5812">
      <w:pPr>
        <w:jc w:val="center"/>
        <w:sectPr w:rsidR="00EB25FC" w:rsidSect="00311F55">
          <w:headerReference w:type="default" r:id="rId50"/>
          <w:footerReference w:type="default" r:id="rId51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  <w:r w:rsidRPr="0012284A">
        <w:t>https://www.rsroc.org.tw/news/news_detail.asp?news_id=1436&amp;NType=1</w:t>
      </w:r>
    </w:p>
    <w:p w14:paraId="787DC055" w14:textId="77777777" w:rsidR="00EE5FDE" w:rsidRDefault="00EE5FDE" w:rsidP="00C632DC">
      <w:pPr>
        <w:pStyle w:val="af1"/>
      </w:pPr>
      <w:bookmarkStart w:id="90" w:name="_Toc98581899"/>
      <w:r w:rsidRPr="00EE5FDE">
        <w:rPr>
          <w:rFonts w:hint="eastAsia"/>
        </w:rPr>
        <w:lastRenderedPageBreak/>
        <w:t>附錄</w:t>
      </w:r>
      <w:bookmarkEnd w:id="9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509CECFB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2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6B89A" w14:textId="77777777" w:rsidR="00DB62C1" w:rsidRDefault="00DB62C1" w:rsidP="005E2724">
      <w:r>
        <w:separator/>
      </w:r>
    </w:p>
  </w:endnote>
  <w:endnote w:type="continuationSeparator" w:id="0">
    <w:p w14:paraId="6A5D2BB4" w14:textId="77777777" w:rsidR="00DB62C1" w:rsidRDefault="00DB62C1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12902" w14:textId="77777777" w:rsidR="00DB62C1" w:rsidRDefault="00DB62C1" w:rsidP="005E2724">
      <w:r>
        <w:separator/>
      </w:r>
    </w:p>
  </w:footnote>
  <w:footnote w:type="continuationSeparator" w:id="0">
    <w:p w14:paraId="253CBA05" w14:textId="77777777" w:rsidR="00DB62C1" w:rsidRDefault="00DB62C1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71C005F7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85439F">
      <w:rPr>
        <w:rFonts w:hint="eastAsia"/>
        <w:noProof/>
      </w:rPr>
      <w:t>第</w:t>
    </w:r>
    <w:r w:rsidR="0085439F">
      <w:rPr>
        <w:rFonts w:hint="eastAsia"/>
        <w:noProof/>
      </w:rPr>
      <w:t>5</w:t>
    </w:r>
    <w:r w:rsidR="0085439F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85439F">
      <w:rPr>
        <w:rFonts w:hint="eastAsia"/>
        <w:noProof/>
      </w:rPr>
      <w:t>需求模型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5pt;height:11.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2"/>
  </w:num>
  <w:num w:numId="2" w16cid:durableId="1816868797">
    <w:abstractNumId w:val="9"/>
  </w:num>
  <w:num w:numId="3" w16cid:durableId="488596974">
    <w:abstractNumId w:val="11"/>
  </w:num>
  <w:num w:numId="4" w16cid:durableId="515311615">
    <w:abstractNumId w:val="4"/>
  </w:num>
  <w:num w:numId="5" w16cid:durableId="808976843">
    <w:abstractNumId w:val="8"/>
  </w:num>
  <w:num w:numId="6" w16cid:durableId="1279796762">
    <w:abstractNumId w:val="0"/>
  </w:num>
  <w:num w:numId="7" w16cid:durableId="1266889233">
    <w:abstractNumId w:val="3"/>
  </w:num>
  <w:num w:numId="8" w16cid:durableId="441264559">
    <w:abstractNumId w:val="13"/>
  </w:num>
  <w:num w:numId="9" w16cid:durableId="1753043298">
    <w:abstractNumId w:val="10"/>
  </w:num>
  <w:num w:numId="10" w16cid:durableId="1329022536">
    <w:abstractNumId w:val="12"/>
  </w:num>
  <w:num w:numId="11" w16cid:durableId="448398413">
    <w:abstractNumId w:val="5"/>
  </w:num>
  <w:num w:numId="12" w16cid:durableId="1143539856">
    <w:abstractNumId w:val="6"/>
  </w:num>
  <w:num w:numId="13" w16cid:durableId="1542982429">
    <w:abstractNumId w:val="1"/>
  </w:num>
  <w:num w:numId="14" w16cid:durableId="15192693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A6746"/>
    <w:rsid w:val="000D6FC3"/>
    <w:rsid w:val="0012284A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556E0"/>
    <w:rsid w:val="0027179E"/>
    <w:rsid w:val="002736A8"/>
    <w:rsid w:val="002A0FD6"/>
    <w:rsid w:val="002A2C44"/>
    <w:rsid w:val="002F2FE1"/>
    <w:rsid w:val="0030058E"/>
    <w:rsid w:val="00311F55"/>
    <w:rsid w:val="003557C4"/>
    <w:rsid w:val="0036077A"/>
    <w:rsid w:val="00377E2F"/>
    <w:rsid w:val="003843D9"/>
    <w:rsid w:val="00386A4D"/>
    <w:rsid w:val="003D2543"/>
    <w:rsid w:val="003E74F5"/>
    <w:rsid w:val="003F07CD"/>
    <w:rsid w:val="004140D8"/>
    <w:rsid w:val="00415A67"/>
    <w:rsid w:val="00417400"/>
    <w:rsid w:val="00421D71"/>
    <w:rsid w:val="004225B5"/>
    <w:rsid w:val="004269BA"/>
    <w:rsid w:val="00435468"/>
    <w:rsid w:val="00453254"/>
    <w:rsid w:val="00455A36"/>
    <w:rsid w:val="00456E6C"/>
    <w:rsid w:val="004A0CC9"/>
    <w:rsid w:val="004A1D43"/>
    <w:rsid w:val="004A4462"/>
    <w:rsid w:val="004B33F9"/>
    <w:rsid w:val="004B6B63"/>
    <w:rsid w:val="004C5812"/>
    <w:rsid w:val="004F17E5"/>
    <w:rsid w:val="005141E8"/>
    <w:rsid w:val="00530F5B"/>
    <w:rsid w:val="00555D40"/>
    <w:rsid w:val="0056052C"/>
    <w:rsid w:val="00561929"/>
    <w:rsid w:val="0056670D"/>
    <w:rsid w:val="00580289"/>
    <w:rsid w:val="005A2E05"/>
    <w:rsid w:val="005B39E4"/>
    <w:rsid w:val="005C05C8"/>
    <w:rsid w:val="005C74A4"/>
    <w:rsid w:val="005E2724"/>
    <w:rsid w:val="005E38EC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2DD2"/>
    <w:rsid w:val="007043EE"/>
    <w:rsid w:val="00705CB2"/>
    <w:rsid w:val="00714561"/>
    <w:rsid w:val="00715DAB"/>
    <w:rsid w:val="00730668"/>
    <w:rsid w:val="0074226B"/>
    <w:rsid w:val="00746E65"/>
    <w:rsid w:val="00791004"/>
    <w:rsid w:val="007A62C3"/>
    <w:rsid w:val="007E19FA"/>
    <w:rsid w:val="007E2507"/>
    <w:rsid w:val="00817C28"/>
    <w:rsid w:val="00825C31"/>
    <w:rsid w:val="00832378"/>
    <w:rsid w:val="0085439F"/>
    <w:rsid w:val="00885AE4"/>
    <w:rsid w:val="0089752C"/>
    <w:rsid w:val="008A7043"/>
    <w:rsid w:val="008D1CF8"/>
    <w:rsid w:val="008E1E43"/>
    <w:rsid w:val="008F7D4E"/>
    <w:rsid w:val="0090675B"/>
    <w:rsid w:val="00913F78"/>
    <w:rsid w:val="00923CCF"/>
    <w:rsid w:val="009562E4"/>
    <w:rsid w:val="00986C13"/>
    <w:rsid w:val="0099786A"/>
    <w:rsid w:val="009A20F5"/>
    <w:rsid w:val="00A123AE"/>
    <w:rsid w:val="00A161C9"/>
    <w:rsid w:val="00A34542"/>
    <w:rsid w:val="00A3685A"/>
    <w:rsid w:val="00A53479"/>
    <w:rsid w:val="00A91911"/>
    <w:rsid w:val="00A93489"/>
    <w:rsid w:val="00A935A4"/>
    <w:rsid w:val="00AA182D"/>
    <w:rsid w:val="00AB250F"/>
    <w:rsid w:val="00AB436D"/>
    <w:rsid w:val="00AD3CD5"/>
    <w:rsid w:val="00AE523A"/>
    <w:rsid w:val="00AF0979"/>
    <w:rsid w:val="00AF2282"/>
    <w:rsid w:val="00AF3BAF"/>
    <w:rsid w:val="00B1193A"/>
    <w:rsid w:val="00B13662"/>
    <w:rsid w:val="00B21ADD"/>
    <w:rsid w:val="00B87C0A"/>
    <w:rsid w:val="00B9044A"/>
    <w:rsid w:val="00B927D3"/>
    <w:rsid w:val="00BA76E4"/>
    <w:rsid w:val="00BE162C"/>
    <w:rsid w:val="00BE4C10"/>
    <w:rsid w:val="00BE6B4F"/>
    <w:rsid w:val="00C02BB2"/>
    <w:rsid w:val="00C224B4"/>
    <w:rsid w:val="00C30402"/>
    <w:rsid w:val="00C42E48"/>
    <w:rsid w:val="00C44481"/>
    <w:rsid w:val="00C46B75"/>
    <w:rsid w:val="00C55DAD"/>
    <w:rsid w:val="00C632DC"/>
    <w:rsid w:val="00C67964"/>
    <w:rsid w:val="00C700D3"/>
    <w:rsid w:val="00C819A0"/>
    <w:rsid w:val="00CB3632"/>
    <w:rsid w:val="00CD0DC8"/>
    <w:rsid w:val="00D12A97"/>
    <w:rsid w:val="00D52955"/>
    <w:rsid w:val="00D54FBF"/>
    <w:rsid w:val="00D77D67"/>
    <w:rsid w:val="00D93F7A"/>
    <w:rsid w:val="00DB62C1"/>
    <w:rsid w:val="00DC7A74"/>
    <w:rsid w:val="00DD0FEA"/>
    <w:rsid w:val="00DE6BE3"/>
    <w:rsid w:val="00DF2276"/>
    <w:rsid w:val="00DF5895"/>
    <w:rsid w:val="00DF6972"/>
    <w:rsid w:val="00E03D92"/>
    <w:rsid w:val="00E22C48"/>
    <w:rsid w:val="00E239D6"/>
    <w:rsid w:val="00E74607"/>
    <w:rsid w:val="00EB25FC"/>
    <w:rsid w:val="00EE5FDE"/>
    <w:rsid w:val="00F221F8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50</Pages>
  <Words>2884</Words>
  <Characters>16445</Characters>
  <Application>Microsoft Office Word</Application>
  <DocSecurity>0</DocSecurity>
  <Lines>137</Lines>
  <Paragraphs>38</Paragraphs>
  <ScaleCrop>false</ScaleCrop>
  <Company/>
  <LinksUpToDate>false</LinksUpToDate>
  <CharactersWithSpaces>19291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54</cp:revision>
  <dcterms:created xsi:type="dcterms:W3CDTF">2022-03-16T09:42:00Z</dcterms:created>
  <dcterms:modified xsi:type="dcterms:W3CDTF">2022-05-05T14:38:00Z</dcterms:modified>
</cp:coreProperties>
</file>